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D7CD3" w:rsidRPr="00A41780" w:rsidRDefault="00D61A59" w:rsidP="000229BA">
            <w:pPr>
              <w:suppressAutoHyphens/>
              <w:ind w:left="-240"/>
              <w:contextualSpacing/>
              <w:jc w:val="center"/>
            </w:pPr>
            <w:bookmarkStart w:id="0" w:name="_Toc268263723"/>
            <w:bookmarkStart w:id="1" w:name="_Toc298142854"/>
            <w:bookmarkStart w:id="2" w:name="_Toc374601565"/>
            <w:bookmarkStart w:id="3" w:name="_Toc268263619"/>
            <w:bookmarkStart w:id="4" w:name="_Toc268084563"/>
            <w:bookmarkStart w:id="5" w:name="_Toc256375541"/>
            <w:bookmarkStart w:id="6" w:name="_Toc256429330"/>
            <w:bookmarkStart w:id="7" w:name="_Toc263243175"/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0496" w:rsidRPr="00260496"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565ACD">
        <w:rPr>
          <w:kern w:val="0"/>
          <w:sz w:val="20"/>
          <w:szCs w:val="20"/>
          <w:lang w:eastAsia="ru-RU"/>
        </w:rPr>
        <w:t>г</w:t>
      </w:r>
      <w:proofErr w:type="gramEnd"/>
      <w:r w:rsidRPr="00565ACD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565ACD">
        <w:rPr>
          <w:kern w:val="0"/>
          <w:sz w:val="20"/>
          <w:szCs w:val="20"/>
          <w:lang w:eastAsia="ru-RU"/>
        </w:rPr>
        <w:t>E-mail</w:t>
      </w:r>
      <w:proofErr w:type="spellEnd"/>
      <w:r w:rsidRPr="00565ACD">
        <w:rPr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565ACD">
          <w:rPr>
            <w:kern w:val="0"/>
            <w:lang w:eastAsia="ru-RU"/>
          </w:rPr>
          <w:t>www.gis.su</w:t>
        </w:r>
      </w:hyperlink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565ACD">
        <w:rPr>
          <w:kern w:val="0"/>
          <w:sz w:val="20"/>
          <w:szCs w:val="20"/>
          <w:lang w:eastAsia="ru-RU"/>
        </w:rPr>
        <w:t>е</w:t>
      </w:r>
      <w:proofErr w:type="gramEnd"/>
      <w:r w:rsidRPr="00565ACD">
        <w:rPr>
          <w:kern w:val="0"/>
          <w:sz w:val="20"/>
          <w:szCs w:val="20"/>
          <w:lang w:eastAsia="ru-RU"/>
        </w:rPr>
        <w:t>-mail</w:t>
      </w:r>
      <w:proofErr w:type="spellEnd"/>
      <w:r w:rsidRPr="00565ACD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6E39A8" w:rsidP="001D7CD3">
      <w:pPr>
        <w:suppressAutoHyphens/>
        <w:spacing w:after="0" w:line="240" w:lineRule="auto"/>
        <w:jc w:val="center"/>
        <w:rPr>
          <w:lang w:val="en-US"/>
        </w:rPr>
      </w:pPr>
      <w:r w:rsidRPr="006E39A8">
        <w:rPr>
          <w:noProof/>
          <w:lang w:eastAsia="ru-RU"/>
        </w:rPr>
        <w:drawing>
          <wp:inline distT="0" distB="0" distL="0" distR="0">
            <wp:extent cx="1736981" cy="2190750"/>
            <wp:effectExtent l="19050" t="0" r="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r w:rsidR="00A749D0">
        <w:rPr>
          <w:b/>
          <w:caps/>
          <w:kern w:val="0"/>
          <w:sz w:val="36"/>
          <w:szCs w:val="36"/>
          <w:lang w:eastAsia="ru-RU"/>
        </w:rPr>
        <w:t>Комсомольское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6E39A8" w:rsidRDefault="006E39A8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>г. Долгопрудный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A749D0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</w:t>
            </w:r>
            <w:r w:rsidR="001D7CD3" w:rsidRPr="001D7CD3">
              <w:rPr>
                <w:b/>
                <w:sz w:val="28"/>
                <w:szCs w:val="28"/>
              </w:rPr>
              <w:t>ского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A924B6" w:rsidRPr="00A924B6" w:rsidRDefault="00BC4A42" w:rsidP="001D7CD3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A924B6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1D7CD3" w:rsidRDefault="00A924B6" w:rsidP="00A924B6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</w:t>
            </w:r>
            <w:r w:rsidR="001D7CD3" w:rsidRPr="00A924B6">
              <w:rPr>
                <w:b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1D7CD3"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r w:rsidR="00A749D0">
        <w:rPr>
          <w:b/>
          <w:caps/>
          <w:kern w:val="0"/>
          <w:sz w:val="36"/>
          <w:szCs w:val="36"/>
          <w:lang w:eastAsia="ru-RU"/>
        </w:rPr>
        <w:t>Комсомольское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 w:rsidRP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Томилин В.В.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Сабельников А.Н.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Жмыхова Г.В.</w:t>
      </w:r>
    </w:p>
    <w:p w:rsidR="00BC4A42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EA6680">
      <w:pPr>
        <w:suppressAutoHyphens/>
        <w:autoSpaceDE w:val="0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Pr="001D7CD3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</w:t>
      </w:r>
      <w:proofErr w:type="gramStart"/>
      <w:r w:rsidRPr="001D7CD3">
        <w:rPr>
          <w:b/>
          <w:bCs/>
        </w:rPr>
        <w:t>.Д</w:t>
      </w:r>
      <w:proofErr w:type="gramEnd"/>
      <w:r w:rsidRPr="001D7CD3">
        <w:rPr>
          <w:b/>
          <w:bCs/>
        </w:rPr>
        <w:t>олгопрудный 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1D7CD3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F40CF4">
        <w:rPr>
          <w:b/>
          <w:bCs/>
          <w:i/>
          <w:kern w:val="1"/>
          <w:lang w:eastAsia="ru-RU"/>
        </w:rPr>
        <w:t>Томилин В.В.</w:t>
      </w:r>
      <w:r w:rsidRPr="00F40CF4">
        <w:rPr>
          <w:b/>
          <w:bCs/>
          <w:i/>
          <w:kern w:val="1"/>
          <w:lang w:eastAsia="ru-RU"/>
        </w:rPr>
        <w:tab/>
      </w:r>
      <w:r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 w:rsidRPr="00503C54">
        <w:rPr>
          <w:bCs/>
          <w:i/>
          <w:kern w:val="1"/>
          <w:lang w:eastAsia="ru-RU"/>
        </w:rPr>
        <w:t>Ярешко</w:t>
      </w:r>
      <w:proofErr w:type="spellEnd"/>
      <w:r w:rsidRPr="00503C54">
        <w:rPr>
          <w:bCs/>
          <w:i/>
          <w:kern w:val="1"/>
          <w:lang w:eastAsia="ru-RU"/>
        </w:rPr>
        <w:t xml:space="preserve">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  <w:t>— архитектор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  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7C111B" w:rsidRDefault="007C111B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C111B" w:rsidRPr="00565ACD" w:rsidRDefault="007C111B" w:rsidP="007C111B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Toc387734128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D526D1" w:rsidRPr="00D526D1" w:rsidRDefault="00260496" w:rsidP="00D526D1">
      <w:pPr>
        <w:pStyle w:val="12"/>
        <w:tabs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260496">
        <w:rPr>
          <w:rFonts w:ascii="Times New Roman" w:hAnsi="Times New Roman"/>
          <w:b w:val="0"/>
          <w:lang w:eastAsia="ru-RU"/>
        </w:rPr>
        <w:fldChar w:fldCharType="begin"/>
      </w:r>
      <w:r w:rsidR="002921BC" w:rsidRPr="00EC209E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260496">
        <w:rPr>
          <w:rFonts w:ascii="Times New Roman" w:hAnsi="Times New Roman"/>
          <w:b w:val="0"/>
          <w:lang w:eastAsia="ru-RU"/>
        </w:rPr>
        <w:fldChar w:fldCharType="separate"/>
      </w:r>
      <w:hyperlink w:anchor="_Toc387734128" w:history="1">
        <w:r w:rsidR="00D526D1" w:rsidRPr="00D526D1">
          <w:rPr>
            <w:rStyle w:val="aa"/>
            <w:rFonts w:ascii="Times New Roman" w:hAnsi="Times New Roman"/>
            <w:b w:val="0"/>
            <w:noProof/>
          </w:rPr>
          <w:t>СОДЕРЖАНИЕ</w:t>
        </w:r>
        <w:r w:rsidR="00D526D1" w:rsidRPr="00D526D1">
          <w:rPr>
            <w:rFonts w:ascii="Times New Roman" w:hAnsi="Times New Roman"/>
            <w:b w:val="0"/>
            <w:noProof/>
            <w:webHidden/>
          </w:rPr>
          <w:tab/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instrText xml:space="preserve"> PAGEREF _Toc387734128 \h </w:instrText>
        </w:r>
        <w:r w:rsidRPr="00D526D1">
          <w:rPr>
            <w:rFonts w:ascii="Times New Roman" w:hAnsi="Times New Roman"/>
            <w:b w:val="0"/>
            <w:noProof/>
            <w:webHidden/>
          </w:rPr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t>4</w:t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526D1" w:rsidRPr="00D526D1" w:rsidRDefault="00260496" w:rsidP="00D526D1">
      <w:pPr>
        <w:pStyle w:val="12"/>
        <w:tabs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4129" w:history="1">
        <w:r w:rsidR="00D526D1" w:rsidRPr="00D526D1">
          <w:rPr>
            <w:rStyle w:val="aa"/>
            <w:rFonts w:ascii="Times New Roman" w:hAnsi="Times New Roman"/>
            <w:b w:val="0"/>
            <w:noProof/>
          </w:rPr>
          <w:t>ВВЕДЕНИЕ</w:t>
        </w:r>
        <w:r w:rsidR="00D526D1" w:rsidRPr="00D526D1">
          <w:rPr>
            <w:rFonts w:ascii="Times New Roman" w:hAnsi="Times New Roman"/>
            <w:b w:val="0"/>
            <w:noProof/>
            <w:webHidden/>
          </w:rPr>
          <w:tab/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instrText xml:space="preserve"> PAGEREF _Toc387734129 \h </w:instrText>
        </w:r>
        <w:r w:rsidRPr="00D526D1">
          <w:rPr>
            <w:rFonts w:ascii="Times New Roman" w:hAnsi="Times New Roman"/>
            <w:b w:val="0"/>
            <w:noProof/>
            <w:webHidden/>
          </w:rPr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t>5</w:t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526D1" w:rsidRPr="00D526D1" w:rsidRDefault="00260496" w:rsidP="00D526D1">
      <w:pPr>
        <w:pStyle w:val="12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4130" w:history="1">
        <w:r w:rsidR="00D526D1" w:rsidRPr="00D526D1">
          <w:rPr>
            <w:rStyle w:val="aa"/>
            <w:rFonts w:ascii="Times New Roman" w:hAnsi="Times New Roman"/>
            <w:b w:val="0"/>
            <w:noProof/>
          </w:rPr>
          <w:t>1</w:t>
        </w:r>
        <w:r w:rsidR="00D526D1" w:rsidRPr="00D526D1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D526D1" w:rsidRPr="00D526D1">
          <w:rPr>
            <w:rFonts w:ascii="Times New Roman" w:hAnsi="Times New Roman"/>
            <w:b w:val="0"/>
            <w:noProof/>
            <w:webHidden/>
          </w:rPr>
          <w:tab/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instrText xml:space="preserve"> PAGEREF _Toc387734130 \h </w:instrText>
        </w:r>
        <w:r w:rsidRPr="00D526D1">
          <w:rPr>
            <w:rFonts w:ascii="Times New Roman" w:hAnsi="Times New Roman"/>
            <w:b w:val="0"/>
            <w:noProof/>
            <w:webHidden/>
          </w:rPr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t>8</w:t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526D1" w:rsidRPr="00D526D1" w:rsidRDefault="00260496" w:rsidP="00D526D1">
      <w:pPr>
        <w:pStyle w:val="12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4131" w:history="1">
        <w:r w:rsidR="00D526D1" w:rsidRPr="00D526D1">
          <w:rPr>
            <w:rStyle w:val="aa"/>
            <w:rFonts w:ascii="Times New Roman" w:hAnsi="Times New Roman"/>
            <w:b w:val="0"/>
            <w:noProof/>
          </w:rPr>
          <w:t>2</w:t>
        </w:r>
        <w:r w:rsidR="00D526D1" w:rsidRPr="00D526D1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D526D1" w:rsidRPr="00D526D1">
          <w:rPr>
            <w:rFonts w:ascii="Times New Roman" w:hAnsi="Times New Roman"/>
            <w:b w:val="0"/>
            <w:noProof/>
            <w:webHidden/>
          </w:rPr>
          <w:tab/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instrText xml:space="preserve"> PAGEREF _Toc387734131 \h </w:instrText>
        </w:r>
        <w:r w:rsidRPr="00D526D1">
          <w:rPr>
            <w:rFonts w:ascii="Times New Roman" w:hAnsi="Times New Roman"/>
            <w:b w:val="0"/>
            <w:noProof/>
            <w:webHidden/>
          </w:rPr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</w:rPr>
          <w:t>10</w:t>
        </w:r>
        <w:r w:rsidRPr="00D526D1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32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_Toc387734132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33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_Toc387734133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34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_Toc387734134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35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_Toc387734135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36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_Toc387734136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37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_Toc387734137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left" w:pos="960"/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38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D526D1" w:rsidRPr="00D526D1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_Toc387734138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left" w:pos="960"/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39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D526D1" w:rsidRPr="00D526D1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_Toc387734139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31"/>
        <w:tabs>
          <w:tab w:val="left" w:pos="960"/>
          <w:tab w:val="right" w:leader="hyphen" w:pos="9345"/>
        </w:tabs>
        <w:suppressAutoHyphens/>
        <w:spacing w:line="360" w:lineRule="auto"/>
        <w:ind w:left="0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4140" w:history="1"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D526D1" w:rsidRPr="00D526D1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_Toc387734140 \h </w:instrTex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D526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41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_Toc387734141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42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_Toc387734142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43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_Toc387734143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44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_Toc387734144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P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4145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_Toc387734145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526D1" w:rsidRDefault="00260496" w:rsidP="00D526D1">
      <w:pPr>
        <w:pStyle w:val="21"/>
        <w:tabs>
          <w:tab w:val="left" w:pos="480"/>
          <w:tab w:val="right" w:leader="hyphen" w:pos="9345"/>
        </w:tabs>
        <w:suppressAutoHyphens/>
        <w:spacing w:before="0" w:line="360" w:lineRule="auto"/>
        <w:jc w:val="both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eastAsia="ru-RU"/>
        </w:rPr>
      </w:pPr>
      <w:hyperlink w:anchor="_Toc387734146" w:history="1"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D526D1" w:rsidRPr="00D526D1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D526D1" w:rsidRPr="00D526D1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_Toc387734146 \h </w:instrTex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526D1"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D526D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60496" w:rsidP="002921BC">
      <w:pPr>
        <w:spacing w:after="0" w:line="360" w:lineRule="auto"/>
        <w:rPr>
          <w:lang w:eastAsia="ru-RU"/>
        </w:rPr>
      </w:pPr>
      <w:r w:rsidRPr="00EC209E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387734129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 w:rsidR="00600D6E">
        <w:rPr>
          <w:iCs/>
        </w:rPr>
        <w:t xml:space="preserve">«село </w:t>
      </w:r>
      <w:r w:rsidR="00A749D0">
        <w:rPr>
          <w:iCs/>
        </w:rPr>
        <w:t>Комсомольское</w:t>
      </w:r>
      <w:r w:rsidR="00600D6E">
        <w:rPr>
          <w:iCs/>
        </w:rPr>
        <w:t>»</w:t>
      </w:r>
      <w:r>
        <w:rPr>
          <w:iCs/>
        </w:rPr>
        <w:t xml:space="preserve">  </w:t>
      </w:r>
      <w:r w:rsidR="00A749D0">
        <w:rPr>
          <w:iCs/>
        </w:rPr>
        <w:t>Кизилюртов</w:t>
      </w:r>
      <w:r>
        <w:rPr>
          <w:iCs/>
        </w:rPr>
        <w:t xml:space="preserve">ского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НВЦ «Интеграционные технологии» в соответствии с муниципальным контрактом, заключенным с  Заказчиком, которым выступает Администрация </w:t>
      </w:r>
      <w:r w:rsidR="00A749D0">
        <w:rPr>
          <w:iCs/>
        </w:rPr>
        <w:t>Кизилюртов</w:t>
      </w:r>
      <w:r>
        <w:rPr>
          <w:iCs/>
        </w:rPr>
        <w:t>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600D6E">
        <w:rPr>
          <w:iCs/>
        </w:rPr>
        <w:t xml:space="preserve">«село </w:t>
      </w:r>
      <w:r w:rsidR="00A749D0">
        <w:rPr>
          <w:iCs/>
        </w:rPr>
        <w:t>Комсомольское</w:t>
      </w:r>
      <w:r w:rsidR="00600D6E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734D69" w:rsidRDefault="00292E0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292E04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292E04">
        <w:rPr>
          <w:iCs/>
        </w:rPr>
        <w:t>космоснимки</w:t>
      </w:r>
      <w:proofErr w:type="spellEnd"/>
      <w:r w:rsidRPr="00292E04">
        <w:rPr>
          <w:iCs/>
        </w:rPr>
        <w:t xml:space="preserve">, http://www.to05.rosreestr.ru/ - данные кадастрового деления - Кадастровый план территории (КПД) по Республики Дагестан, </w:t>
      </w:r>
      <w:proofErr w:type="spellStart"/>
      <w:r w:rsidRPr="00292E04">
        <w:rPr>
          <w:iCs/>
        </w:rPr>
        <w:t>ортофотопланы</w:t>
      </w:r>
      <w:proofErr w:type="spellEnd"/>
      <w:r w:rsidRPr="00292E04">
        <w:rPr>
          <w:iCs/>
        </w:rPr>
        <w:t xml:space="preserve"> </w:t>
      </w:r>
      <w:proofErr w:type="spellStart"/>
      <w:r w:rsidRPr="00292E04">
        <w:rPr>
          <w:iCs/>
        </w:rPr>
        <w:t>Кизилюртовского</w:t>
      </w:r>
      <w:proofErr w:type="spellEnd"/>
      <w:r w:rsidRPr="00292E04">
        <w:rPr>
          <w:iCs/>
        </w:rPr>
        <w:t xml:space="preserve"> района М 1:2000 в системе координат МСК-05, выполненные ООО «</w:t>
      </w:r>
      <w:proofErr w:type="spellStart"/>
      <w:r w:rsidRPr="00292E04">
        <w:rPr>
          <w:iCs/>
        </w:rPr>
        <w:t>Аэрогеоматика</w:t>
      </w:r>
      <w:proofErr w:type="spellEnd"/>
      <w:r w:rsidRPr="00292E04">
        <w:rPr>
          <w:iCs/>
        </w:rPr>
        <w:t>» г</w:t>
      </w:r>
      <w:proofErr w:type="gramStart"/>
      <w:r w:rsidRPr="00292E04">
        <w:rPr>
          <w:iCs/>
        </w:rPr>
        <w:t>.К</w:t>
      </w:r>
      <w:proofErr w:type="gramEnd"/>
      <w:r w:rsidRPr="00292E04">
        <w:rPr>
          <w:iCs/>
        </w:rPr>
        <w:t>раснодар в 2011 г.</w:t>
      </w:r>
      <w:r w:rsidR="00734D69">
        <w:rPr>
          <w:iCs/>
        </w:rPr>
        <w:t xml:space="preserve">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600D6E">
        <w:rPr>
          <w:iCs/>
        </w:rPr>
        <w:t xml:space="preserve">«село </w:t>
      </w:r>
      <w:r w:rsidR="00A749D0">
        <w:rPr>
          <w:iCs/>
        </w:rPr>
        <w:t>Комсомольское</w:t>
      </w:r>
      <w:r w:rsidR="00600D6E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633E6F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</w:t>
      </w:r>
      <w:r w:rsidR="00633E6F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 w:rsidR="00633E6F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bookmarkStart w:id="16" w:name="_Toc268263725"/>
      <w:bookmarkStart w:id="17" w:name="_Toc298142856"/>
      <w:bookmarkStart w:id="18" w:name="_Toc262569768"/>
      <w:r>
        <w:rPr>
          <w:b/>
          <w:i/>
          <w:u w:val="single"/>
        </w:rPr>
        <w:t xml:space="preserve">Содержание </w:t>
      </w:r>
      <w:r>
        <w:rPr>
          <w:b/>
          <w:bCs/>
          <w:i/>
          <w:u w:val="single"/>
        </w:rPr>
        <w:t>генерального</w:t>
      </w:r>
      <w:r>
        <w:rPr>
          <w:b/>
          <w:i/>
          <w:u w:val="single"/>
        </w:rPr>
        <w:t xml:space="preserve"> плана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1 «Положения о территориальном планировании»: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цели и задачи территориального планирования;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1 «Генеральный пл</w:t>
      </w:r>
      <w:r w:rsidR="00A749D0">
        <w:rPr>
          <w:rFonts w:eastAsia="Calibri"/>
          <w:b/>
          <w:bCs/>
          <w:i/>
        </w:rPr>
        <w:t>ан муниципального образования «</w:t>
      </w:r>
      <w:r w:rsidRPr="00C12D41">
        <w:rPr>
          <w:rFonts w:eastAsia="Calibri"/>
          <w:b/>
          <w:bCs/>
          <w:i/>
        </w:rPr>
        <w:t xml:space="preserve">село </w:t>
      </w:r>
      <w:r w:rsidR="00A749D0">
        <w:rPr>
          <w:rFonts w:eastAsia="Calibri"/>
          <w:b/>
          <w:bCs/>
          <w:i/>
        </w:rPr>
        <w:t>Комсомольское</w:t>
      </w:r>
      <w:r w:rsidRPr="00C12D41">
        <w:rPr>
          <w:rFonts w:eastAsia="Calibri"/>
          <w:b/>
          <w:bCs/>
          <w:i/>
        </w:rPr>
        <w:t xml:space="preserve">»  </w:t>
      </w:r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 района  Республики Дагестан (графические материалы)»: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lastRenderedPageBreak/>
        <w:t>карта планируемого размеще</w:t>
      </w:r>
      <w:r>
        <w:rPr>
          <w:bCs/>
        </w:rPr>
        <w:t xml:space="preserve">ния объектов местного значения </w:t>
      </w:r>
      <w:r w:rsidRPr="000F53B7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0F53B7">
        <w:rPr>
          <w:bCs/>
        </w:rPr>
        <w:t>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границ муниципального образования (М 1:</w:t>
      </w:r>
      <w:r w:rsidR="00D526D1">
        <w:rPr>
          <w:bCs/>
        </w:rPr>
        <w:t>15</w:t>
      </w:r>
      <w:r w:rsidRPr="000F53B7">
        <w:rPr>
          <w:bCs/>
        </w:rPr>
        <w:t xml:space="preserve"> 000);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функциональных зон М 1:</w:t>
      </w:r>
      <w:r w:rsidR="00D526D1">
        <w:rPr>
          <w:bCs/>
        </w:rPr>
        <w:t>2</w:t>
      </w:r>
      <w:r w:rsidRPr="000F53B7">
        <w:rPr>
          <w:bCs/>
        </w:rPr>
        <w:t xml:space="preserve">5 </w:t>
      </w:r>
      <w:r>
        <w:rPr>
          <w:bCs/>
        </w:rPr>
        <w:t>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0F53B7">
        <w:rPr>
          <w:bCs/>
        </w:rPr>
        <w:t>.</w:t>
      </w:r>
    </w:p>
    <w:p w:rsidR="00C12D41" w:rsidRDefault="00C12D41" w:rsidP="00C12D41">
      <w:pPr>
        <w:widowControl w:val="0"/>
        <w:suppressAutoHyphens/>
        <w:spacing w:after="0" w:line="360" w:lineRule="auto"/>
        <w:ind w:left="851"/>
        <w:jc w:val="both"/>
        <w:rPr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C12D41">
        <w:rPr>
          <w:b/>
          <w:i/>
          <w:u w:val="single"/>
        </w:rPr>
        <w:t>Содержание прилагаемых к генеральному плану материалов: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2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19" w:name="_Toc298143253"/>
      <w:r w:rsidRPr="00C12D41">
        <w:rPr>
          <w:rFonts w:eastAsia="Calibri"/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обоснование выбранного </w:t>
      </w:r>
      <w:proofErr w:type="gramStart"/>
      <w:r w:rsidRPr="00C12D41">
        <w:rPr>
          <w:rFonts w:eastAsia="Calibri"/>
          <w:bCs/>
        </w:rPr>
        <w:t>варианта размещения объектов местного значения муниципального образования</w:t>
      </w:r>
      <w:proofErr w:type="gramEnd"/>
      <w:r w:rsidRPr="00C12D41">
        <w:rPr>
          <w:rFonts w:eastAsia="Calibri"/>
          <w:bCs/>
        </w:rPr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0" w:name="_Toc298143326"/>
      <w:r w:rsidRPr="00C12D41">
        <w:rPr>
          <w:rFonts w:eastAsia="Calibri"/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мероприятия, утвержденные документом территориального планирования Республики Дагестан;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1" w:name="_Toc298143327"/>
      <w:r w:rsidRPr="00C12D41">
        <w:rPr>
          <w:rFonts w:eastAsia="Calibri"/>
          <w:bCs/>
        </w:rPr>
        <w:t xml:space="preserve">мероприятия, утвержденные документом территориального планирования </w:t>
      </w:r>
      <w:r w:rsidR="00A749D0">
        <w:rPr>
          <w:rFonts w:eastAsia="Calibri"/>
          <w:bCs/>
        </w:rPr>
        <w:t>Кизилюртов</w:t>
      </w:r>
      <w:r w:rsidRPr="00C12D41">
        <w:rPr>
          <w:rFonts w:eastAsia="Calibri"/>
          <w:bCs/>
        </w:rPr>
        <w:t xml:space="preserve">ского </w:t>
      </w:r>
      <w:bookmarkEnd w:id="21"/>
      <w:r w:rsidRPr="00C12D41">
        <w:rPr>
          <w:rFonts w:eastAsia="Calibri"/>
          <w:bCs/>
        </w:rPr>
        <w:t>района;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3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2 «Графические материалы обоснования генерального плана муниципального образования «село</w:t>
      </w:r>
      <w:r w:rsidR="00D44793">
        <w:rPr>
          <w:rFonts w:eastAsia="Calibri"/>
          <w:b/>
          <w:bCs/>
          <w:i/>
        </w:rPr>
        <w:t xml:space="preserve"> </w:t>
      </w:r>
      <w:r w:rsidR="00A749D0">
        <w:rPr>
          <w:rFonts w:eastAsia="Calibri"/>
          <w:b/>
          <w:bCs/>
          <w:i/>
        </w:rPr>
        <w:t>Комсомольское</w:t>
      </w:r>
      <w:r w:rsidRPr="00C12D41">
        <w:rPr>
          <w:rFonts w:eastAsia="Calibri"/>
          <w:b/>
          <w:bCs/>
          <w:i/>
        </w:rPr>
        <w:t xml:space="preserve">»  </w:t>
      </w:r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 района Республики Дагестан: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совреме</w:t>
      </w:r>
      <w:r>
        <w:rPr>
          <w:bCs/>
        </w:rPr>
        <w:t xml:space="preserve">нного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</w:t>
      </w:r>
      <w:r>
        <w:rPr>
          <w:bCs/>
        </w:rPr>
        <w:t xml:space="preserve">чений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lastRenderedPageBreak/>
        <w:t xml:space="preserve"> карта транспортной</w:t>
      </w:r>
      <w:r>
        <w:rPr>
          <w:bCs/>
        </w:rPr>
        <w:t xml:space="preserve"> и инженерной  инфраструктур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CD3C32" w:rsidRPr="00CD3C32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границ территорий, подверженных риску возникновения чрезвычайных ситуаций приро</w:t>
      </w:r>
      <w:r>
        <w:rPr>
          <w:bCs/>
        </w:rPr>
        <w:t xml:space="preserve">дного и техногенного характера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 xml:space="preserve">омсомольское </w:t>
      </w:r>
      <w:r w:rsidRPr="00CD3C32">
        <w:rPr>
          <w:bCs/>
        </w:rPr>
        <w:t>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" w:name="_Toc387734130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22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600D6E">
        <w:t xml:space="preserve">«село </w:t>
      </w:r>
      <w:r w:rsidR="00A749D0">
        <w:t>Комсомольское</w:t>
      </w:r>
      <w:r w:rsidR="00600D6E">
        <w:t>»</w:t>
      </w:r>
      <w:r w:rsidR="00F40CF4">
        <w:t xml:space="preserve"> </w:t>
      </w:r>
      <w:r w:rsidR="00A749D0">
        <w:t>Кизилюртов</w:t>
      </w:r>
      <w:r w:rsidR="00F40CF4">
        <w:t>ского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600D6E">
        <w:t xml:space="preserve">«село </w:t>
      </w:r>
      <w:r w:rsidR="00A749D0">
        <w:t>Комсомольское</w:t>
      </w:r>
      <w:r w:rsidR="00600D6E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387734131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75492E" w:rsidRPr="0075492E" w:rsidRDefault="00F6359B" w:rsidP="0075492E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87734132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C81BAE" w:rsidRPr="00D924A2" w:rsidRDefault="00C81BAE" w:rsidP="00C81BAE">
      <w:pPr>
        <w:suppressAutoHyphens/>
        <w:spacing w:after="0" w:line="360" w:lineRule="auto"/>
        <w:ind w:firstLine="851"/>
        <w:jc w:val="both"/>
      </w:pPr>
      <w:r>
        <w:t>Муниципальное образование «село Комсомольское»</w:t>
      </w:r>
      <w:r w:rsidRPr="00D924A2">
        <w:t xml:space="preserve"> расположен</w:t>
      </w:r>
      <w:r>
        <w:t>о</w:t>
      </w:r>
      <w:r w:rsidRPr="00D924A2">
        <w:t xml:space="preserve"> в центральной части </w:t>
      </w:r>
      <w:r>
        <w:t>Кизилюртовского района</w:t>
      </w:r>
      <w:r w:rsidRPr="00D924A2">
        <w:t xml:space="preserve">. </w:t>
      </w:r>
    </w:p>
    <w:p w:rsidR="00C81BAE" w:rsidRPr="00D924A2" w:rsidRDefault="00C81BAE" w:rsidP="00C81BAE">
      <w:pPr>
        <w:suppressAutoHyphens/>
        <w:spacing w:after="0" w:line="360" w:lineRule="auto"/>
        <w:ind w:firstLine="851"/>
        <w:jc w:val="both"/>
      </w:pPr>
      <w:r w:rsidRPr="00D924A2">
        <w:t>Площадь сельс</w:t>
      </w:r>
      <w:r>
        <w:t>кого поселения  составляет 1</w:t>
      </w:r>
      <w:r w:rsidRPr="00F34310">
        <w:t xml:space="preserve"> </w:t>
      </w:r>
      <w:r>
        <w:t>27</w:t>
      </w:r>
      <w:r w:rsidRPr="00F34310">
        <w:t>6</w:t>
      </w:r>
      <w:r w:rsidRPr="00D924A2">
        <w:t xml:space="preserve"> </w:t>
      </w:r>
      <w:r>
        <w:t>га</w:t>
      </w:r>
      <w:r w:rsidRPr="00D924A2">
        <w:t xml:space="preserve">. Численность населения </w:t>
      </w:r>
      <w:r>
        <w:t>муниципального образования</w:t>
      </w:r>
      <w:r w:rsidRPr="00D924A2">
        <w:t xml:space="preserve"> на 01.01.201</w:t>
      </w:r>
      <w:r>
        <w:t>3</w:t>
      </w:r>
      <w:r w:rsidRPr="00D924A2">
        <w:t xml:space="preserve"> г. составила </w:t>
      </w:r>
      <w:r>
        <w:t>7 569 человек</w:t>
      </w:r>
      <w:r w:rsidRPr="00D924A2">
        <w:t>.</w:t>
      </w:r>
    </w:p>
    <w:p w:rsidR="00C81BAE" w:rsidRDefault="00C81BAE" w:rsidP="00C81BAE">
      <w:pPr>
        <w:suppressAutoHyphens/>
        <w:spacing w:after="0" w:line="360" w:lineRule="auto"/>
        <w:ind w:firstLine="851"/>
        <w:jc w:val="both"/>
      </w:pPr>
      <w:r w:rsidRPr="00D924A2">
        <w:t xml:space="preserve">В состав </w:t>
      </w:r>
      <w:r>
        <w:t xml:space="preserve">муниципального образования  </w:t>
      </w:r>
      <w:r w:rsidRPr="00D924A2">
        <w:t>вход</w:t>
      </w:r>
      <w:r>
        <w:t>и</w:t>
      </w:r>
      <w:r w:rsidRPr="00D924A2">
        <w:t xml:space="preserve">т </w:t>
      </w:r>
      <w:r w:rsidR="00633E6F">
        <w:t>один</w:t>
      </w:r>
      <w:r w:rsidRPr="00D924A2">
        <w:t xml:space="preserve"> населенн</w:t>
      </w:r>
      <w:r>
        <w:t>ый пункт</w:t>
      </w:r>
      <w:r w:rsidR="00633E6F">
        <w:t xml:space="preserve"> -</w:t>
      </w:r>
      <w:r w:rsidRPr="00D924A2">
        <w:t xml:space="preserve"> село </w:t>
      </w:r>
      <w:r>
        <w:t>Комсомольское. Село р</w:t>
      </w:r>
      <w:r w:rsidRPr="00AA65B2">
        <w:t>асположено недалеко от федеральной трассы «</w:t>
      </w:r>
      <w:hyperlink r:id="rId13" w:tooltip="Кавказ (автодорога)" w:history="1">
        <w:r w:rsidRPr="00AA65B2">
          <w:t>Кавказ</w:t>
        </w:r>
      </w:hyperlink>
      <w:r w:rsidRPr="00AA65B2">
        <w:t>». Граничит на западе с городом </w:t>
      </w:r>
      <w:hyperlink r:id="rId14" w:tooltip="Кизилюрт" w:history="1">
        <w:r w:rsidRPr="00AA65B2">
          <w:t>Кизилюрт</w:t>
        </w:r>
      </w:hyperlink>
      <w:r w:rsidRPr="00AA65B2">
        <w:t>, ближайшие сёла на востоке — </w:t>
      </w:r>
      <w:proofErr w:type="spellStart"/>
      <w:r w:rsidR="00260496">
        <w:fldChar w:fldCharType="begin"/>
      </w:r>
      <w:r w:rsidR="003236BA">
        <w:instrText>HYPERLINK "http://ru.wikipedia.org/wiki/%D0%A1%D1%82%D0%B0%D0%BB%D1%8C%D1%81%D0%BA%D0%BE%D0%B5" \o "Стальское"</w:instrText>
      </w:r>
      <w:r w:rsidR="00260496">
        <w:fldChar w:fldCharType="separate"/>
      </w:r>
      <w:r w:rsidRPr="00AA65B2">
        <w:t>Стальское</w:t>
      </w:r>
      <w:proofErr w:type="spellEnd"/>
      <w:r w:rsidR="00260496">
        <w:fldChar w:fldCharType="end"/>
      </w:r>
      <w:r w:rsidRPr="00AA65B2">
        <w:t> и </w:t>
      </w:r>
      <w:proofErr w:type="spellStart"/>
      <w:r w:rsidR="00260496">
        <w:fldChar w:fldCharType="begin"/>
      </w:r>
      <w:r w:rsidR="003236BA">
        <w:instrText>HYPERLINK "http://ru.wikipedia.org/wiki/%D0%A8%D1%83%D1%88%D0%B0%D0%BD%D0%BE%D0%B2%D0%BA%D0%B0" \o "Шушановка"</w:instrText>
      </w:r>
      <w:r w:rsidR="00260496">
        <w:fldChar w:fldCharType="separate"/>
      </w:r>
      <w:r w:rsidRPr="00AA65B2">
        <w:t>Шушановка</w:t>
      </w:r>
      <w:proofErr w:type="spellEnd"/>
      <w:r w:rsidR="00260496">
        <w:fldChar w:fldCharType="end"/>
      </w:r>
      <w:r w:rsidRPr="00AA65B2">
        <w:t>.</w:t>
      </w:r>
    </w:p>
    <w:p w:rsidR="00C81BAE" w:rsidRPr="00A94DD8" w:rsidRDefault="00C81BAE" w:rsidP="00C81BAE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A94DD8">
        <w:rPr>
          <w:color w:val="auto"/>
          <w:sz w:val="20"/>
          <w:szCs w:val="20"/>
        </w:rPr>
        <w:t xml:space="preserve">Таблица </w:t>
      </w:r>
      <w:r w:rsidR="00260496" w:rsidRPr="00A94DD8">
        <w:rPr>
          <w:color w:val="auto"/>
          <w:sz w:val="20"/>
          <w:szCs w:val="20"/>
        </w:rPr>
        <w:fldChar w:fldCharType="begin"/>
      </w:r>
      <w:r w:rsidRPr="00A94DD8">
        <w:rPr>
          <w:color w:val="auto"/>
          <w:sz w:val="20"/>
          <w:szCs w:val="20"/>
        </w:rPr>
        <w:instrText xml:space="preserve"> SEQ Таблица \* ARABIC </w:instrText>
      </w:r>
      <w:r w:rsidR="00260496" w:rsidRPr="00A94DD8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1</w:t>
      </w:r>
      <w:r w:rsidR="00260496" w:rsidRPr="00A94DD8">
        <w:rPr>
          <w:color w:val="auto"/>
          <w:sz w:val="20"/>
          <w:szCs w:val="20"/>
        </w:rPr>
        <w:fldChar w:fldCharType="end"/>
      </w:r>
      <w:r w:rsidRPr="00A94DD8">
        <w:rPr>
          <w:color w:val="auto"/>
          <w:sz w:val="20"/>
          <w:szCs w:val="20"/>
        </w:rPr>
        <w:t>- Сведения о муниципальном образовании</w:t>
      </w:r>
    </w:p>
    <w:tbl>
      <w:tblPr>
        <w:tblStyle w:val="60"/>
        <w:tblW w:w="0" w:type="auto"/>
        <w:tblLook w:val="04A0"/>
      </w:tblPr>
      <w:tblGrid>
        <w:gridCol w:w="534"/>
        <w:gridCol w:w="1923"/>
        <w:gridCol w:w="1396"/>
        <w:gridCol w:w="1657"/>
        <w:gridCol w:w="1202"/>
        <w:gridCol w:w="1657"/>
        <w:gridCol w:w="1202"/>
      </w:tblGrid>
      <w:tr w:rsidR="00C81BAE" w:rsidRPr="00AA65B2" w:rsidTr="00F43821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1BAE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образования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Расстояние до райцентра</w:t>
            </w:r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C81BAE" w:rsidRPr="00AA65B2" w:rsidTr="00F43821">
        <w:trPr>
          <w:trHeight w:val="1690"/>
        </w:trPr>
        <w:tc>
          <w:tcPr>
            <w:tcW w:w="0" w:type="auto"/>
            <w:vMerge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C81BAE" w:rsidRPr="00AA65B2" w:rsidRDefault="00C81BAE" w:rsidP="00C81BAE">
            <w:pPr>
              <w:suppressAutoHyphens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</w:t>
            </w:r>
          </w:p>
        </w:tc>
      </w:tr>
      <w:tr w:rsidR="00C81BAE" w:rsidRPr="00AA65B2" w:rsidTr="00F43821">
        <w:trPr>
          <w:trHeight w:val="124"/>
        </w:trPr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 xml:space="preserve">с. Комсомольское 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7569</w:t>
            </w:r>
          </w:p>
        </w:tc>
        <w:tc>
          <w:tcPr>
            <w:tcW w:w="0" w:type="auto"/>
            <w:vAlign w:val="center"/>
            <w:hideMark/>
          </w:tcPr>
          <w:p w:rsidR="00C81BAE" w:rsidRPr="009223CC" w:rsidRDefault="00C81BAE" w:rsidP="00C81BAE">
            <w:pPr>
              <w:suppressAutoHyphens/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1618</w:t>
            </w:r>
          </w:p>
        </w:tc>
      </w:tr>
    </w:tbl>
    <w:p w:rsidR="00C81BAE" w:rsidRDefault="00C81BAE" w:rsidP="00C81BAE">
      <w:pPr>
        <w:suppressAutoHyphens/>
        <w:spacing w:after="0" w:line="360" w:lineRule="auto"/>
        <w:ind w:firstLine="851"/>
      </w:pPr>
    </w:p>
    <w:p w:rsidR="00C81BAE" w:rsidRPr="00C81BAE" w:rsidRDefault="00C81BAE" w:rsidP="00C81BAE">
      <w:pPr>
        <w:suppressAutoHyphens/>
        <w:spacing w:after="0" w:line="360" w:lineRule="auto"/>
        <w:ind w:firstLine="851"/>
        <w:jc w:val="both"/>
      </w:pPr>
      <w:r w:rsidRPr="00C81BAE">
        <w:t>В северной части муниципального образования проходит участок железной дороги общего пользования «Хасавюрт – Махачкала». Протяженность ж/</w:t>
      </w:r>
      <w:proofErr w:type="spellStart"/>
      <w:r w:rsidRPr="00C81BAE">
        <w:t>д</w:t>
      </w:r>
      <w:proofErr w:type="spellEnd"/>
      <w:r w:rsidRPr="00C81BAE">
        <w:t xml:space="preserve"> путей по территории МО составляет 5,2 км.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C240BB">
      <w:pPr>
        <w:pStyle w:val="afa"/>
        <w:widowControl w:val="0"/>
        <w:spacing w:after="0" w:line="36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</w:t>
      </w:r>
      <w:r w:rsidR="00633E6F">
        <w:rPr>
          <w:lang w:eastAsia="ru-RU"/>
        </w:rPr>
        <w:t>8</w:t>
      </w:r>
      <w:r w:rsidRPr="00C240BB">
        <w:rPr>
          <w:lang w:eastAsia="ru-RU"/>
        </w:rPr>
        <w:t xml:space="preserve"> году число жителей достигнет </w:t>
      </w:r>
      <w:r w:rsidR="00C81BAE">
        <w:rPr>
          <w:lang w:eastAsia="ru-RU"/>
        </w:rPr>
        <w:t xml:space="preserve">7 800 </w:t>
      </w:r>
      <w:r w:rsidRPr="00C240BB">
        <w:rPr>
          <w:lang w:eastAsia="ru-RU"/>
        </w:rPr>
        <w:t xml:space="preserve">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</w:t>
      </w:r>
      <w:r w:rsidR="00633E6F">
        <w:rPr>
          <w:lang w:eastAsia="ru-RU"/>
        </w:rPr>
        <w:t>3</w:t>
      </w:r>
      <w:r w:rsidRPr="00C240BB">
        <w:rPr>
          <w:lang w:eastAsia="ru-RU"/>
        </w:rPr>
        <w:t xml:space="preserve"> году – </w:t>
      </w:r>
      <w:r w:rsidR="00C81BAE">
        <w:rPr>
          <w:lang w:eastAsia="ru-RU"/>
        </w:rPr>
        <w:t>8 400</w:t>
      </w:r>
      <w:r w:rsidR="00EC209E">
        <w:rPr>
          <w:lang w:eastAsia="ru-RU"/>
        </w:rPr>
        <w:t xml:space="preserve"> человек</w:t>
      </w:r>
      <w:r w:rsidRPr="00C240BB">
        <w:rPr>
          <w:lang w:eastAsia="ru-RU"/>
        </w:rPr>
        <w:t xml:space="preserve">. </w:t>
      </w:r>
      <w:r w:rsidRPr="00C240BB">
        <w:t xml:space="preserve">Оптимистичный </w:t>
      </w:r>
      <w:r w:rsidRPr="00C240BB">
        <w:lastRenderedPageBreak/>
        <w:t xml:space="preserve">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BB4C83" w:rsidRPr="00C240BB" w:rsidRDefault="00BB4C83" w:rsidP="007F4D08">
      <w:pPr>
        <w:spacing w:after="0" w:line="360" w:lineRule="auto"/>
        <w:ind w:firstLine="720"/>
        <w:jc w:val="both"/>
        <w:rPr>
          <w:lang w:eastAsia="ru-RU"/>
        </w:rPr>
      </w:pPr>
    </w:p>
    <w:p w:rsidR="005F0DD8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87734133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387734134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C81BAE" w:rsidRDefault="00C81BAE" w:rsidP="00F6359B">
      <w:pPr>
        <w:suppressAutoHyphens/>
        <w:spacing w:after="0" w:line="360" w:lineRule="auto"/>
        <w:ind w:firstLine="851"/>
        <w:jc w:val="both"/>
      </w:pPr>
    </w:p>
    <w:p w:rsidR="005F0DD8" w:rsidRPr="006C4710" w:rsidRDefault="005F0DD8" w:rsidP="00F6359B">
      <w:pPr>
        <w:suppressAutoHyphens/>
        <w:spacing w:after="0" w:line="36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F6359B">
      <w:pPr>
        <w:suppressAutoHyphens/>
        <w:spacing w:after="0" w:line="36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ED153C" w:rsidRPr="00DB3F67" w:rsidRDefault="00ED153C" w:rsidP="00ED153C">
      <w:pPr>
        <w:suppressAutoHyphens/>
        <w:spacing w:after="0" w:line="360" w:lineRule="auto"/>
        <w:ind w:firstLine="851"/>
        <w:jc w:val="both"/>
        <w:rPr>
          <w:color w:val="000000"/>
        </w:rPr>
      </w:pPr>
      <w:r w:rsidRPr="00DB3F67">
        <w:rPr>
          <w:color w:val="000000"/>
        </w:rPr>
        <w:t xml:space="preserve">Село Комсомольское входит в состав территориально-сближенных поселений вокруг </w:t>
      </w:r>
      <w:r w:rsidR="0075492E">
        <w:rPr>
          <w:color w:val="000000"/>
        </w:rPr>
        <w:t xml:space="preserve">города </w:t>
      </w:r>
      <w:proofErr w:type="spellStart"/>
      <w:r w:rsidR="0075492E">
        <w:rPr>
          <w:color w:val="000000"/>
        </w:rPr>
        <w:t>Кизилюрт</w:t>
      </w:r>
      <w:proofErr w:type="spellEnd"/>
      <w:r w:rsidRPr="00DB3F67">
        <w:rPr>
          <w:color w:val="000000"/>
        </w:rPr>
        <w:t xml:space="preserve">. </w:t>
      </w:r>
    </w:p>
    <w:p w:rsidR="00ED153C" w:rsidRPr="00DB3F67" w:rsidRDefault="00ED153C" w:rsidP="00ED153C">
      <w:pPr>
        <w:pStyle w:val="220"/>
        <w:spacing w:line="360" w:lineRule="auto"/>
        <w:ind w:firstLine="851"/>
        <w:jc w:val="both"/>
        <w:rPr>
          <w:b w:val="0"/>
          <w:bCs w:val="0"/>
          <w:sz w:val="24"/>
        </w:rPr>
      </w:pPr>
      <w:r w:rsidRPr="00DB3F67">
        <w:rPr>
          <w:b w:val="0"/>
          <w:bCs w:val="0"/>
          <w:sz w:val="24"/>
        </w:rPr>
        <w:t xml:space="preserve">Особенностью </w:t>
      </w:r>
      <w:proofErr w:type="spellStart"/>
      <w:r w:rsidRPr="00DB3F67">
        <w:rPr>
          <w:b w:val="0"/>
          <w:bCs w:val="0"/>
          <w:sz w:val="24"/>
        </w:rPr>
        <w:t>Кизилюртовской</w:t>
      </w:r>
      <w:proofErr w:type="spellEnd"/>
      <w:r w:rsidRPr="00DB3F67">
        <w:rPr>
          <w:b w:val="0"/>
          <w:bCs w:val="0"/>
          <w:sz w:val="24"/>
        </w:rPr>
        <w:t xml:space="preserve"> системы расселения является отсутствие де-юре  центра (совмещение с г.Кизилюрт), что в условиях местного самоуправления вызывает определенные осложнения в обслуживании жителей Кизилюртовского муниципального района.</w:t>
      </w:r>
    </w:p>
    <w:p w:rsidR="00ED153C" w:rsidRPr="00DB3F67" w:rsidRDefault="00ED153C" w:rsidP="00ED153C">
      <w:pPr>
        <w:pStyle w:val="220"/>
        <w:spacing w:line="360" w:lineRule="auto"/>
        <w:ind w:firstLine="851"/>
        <w:jc w:val="both"/>
        <w:rPr>
          <w:b w:val="0"/>
          <w:sz w:val="24"/>
        </w:rPr>
      </w:pPr>
      <w:r w:rsidRPr="00DB3F67">
        <w:rPr>
          <w:b w:val="0"/>
          <w:sz w:val="24"/>
        </w:rPr>
        <w:t xml:space="preserve">Современную сельскую поселенческую сеть района характеризуют следующие показатели: </w:t>
      </w:r>
    </w:p>
    <w:p w:rsidR="00ED153C" w:rsidRPr="00DB3F67" w:rsidRDefault="00ED153C" w:rsidP="00ED153C">
      <w:pPr>
        <w:pStyle w:val="220"/>
        <w:numPr>
          <w:ilvl w:val="0"/>
          <w:numId w:val="39"/>
        </w:numPr>
        <w:tabs>
          <w:tab w:val="left" w:pos="2160"/>
          <w:tab w:val="left" w:pos="7368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людность одного сельского населенного пункта по району составляет 4794 чел. (в целом по РД 928 человек);</w:t>
      </w:r>
    </w:p>
    <w:p w:rsidR="00ED153C" w:rsidRPr="00DB3F67" w:rsidRDefault="00ED153C" w:rsidP="00ED153C">
      <w:pPr>
        <w:pStyle w:val="220"/>
        <w:numPr>
          <w:ilvl w:val="0"/>
          <w:numId w:val="39"/>
        </w:numPr>
        <w:tabs>
          <w:tab w:val="left" w:pos="2160"/>
          <w:tab w:val="left" w:pos="7365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плотность населения – 139,7 чел./кв. км</w:t>
      </w:r>
      <w:proofErr w:type="gramStart"/>
      <w:r w:rsidRPr="00DB3F67">
        <w:rPr>
          <w:b w:val="0"/>
          <w:sz w:val="24"/>
        </w:rPr>
        <w:t>.</w:t>
      </w:r>
      <w:proofErr w:type="gramEnd"/>
      <w:r w:rsidRPr="00DB3F67">
        <w:rPr>
          <w:b w:val="0"/>
          <w:sz w:val="24"/>
        </w:rPr>
        <w:t xml:space="preserve"> (</w:t>
      </w:r>
      <w:proofErr w:type="gramStart"/>
      <w:r w:rsidRPr="00DB3F67">
        <w:rPr>
          <w:b w:val="0"/>
          <w:sz w:val="24"/>
        </w:rPr>
        <w:t>в</w:t>
      </w:r>
      <w:proofErr w:type="gramEnd"/>
      <w:r w:rsidRPr="00DB3F67">
        <w:rPr>
          <w:b w:val="0"/>
          <w:sz w:val="24"/>
        </w:rPr>
        <w:t xml:space="preserve"> целом по РД 52,9 чел./кв. км);</w:t>
      </w:r>
    </w:p>
    <w:p w:rsidR="00ED153C" w:rsidRPr="00ED153C" w:rsidRDefault="00ED153C" w:rsidP="00ED153C">
      <w:pPr>
        <w:suppressAutoHyphens/>
        <w:spacing w:after="0" w:line="360" w:lineRule="auto"/>
        <w:ind w:firstLine="851"/>
        <w:jc w:val="both"/>
        <w:rPr>
          <w:bCs/>
          <w:kern w:val="0"/>
          <w:lang w:eastAsia="ar-SA"/>
        </w:rPr>
      </w:pPr>
      <w:r w:rsidRPr="00ED153C">
        <w:rPr>
          <w:bCs/>
          <w:kern w:val="0"/>
          <w:lang w:eastAsia="ar-SA"/>
        </w:rPr>
        <w:t xml:space="preserve">Сельское поселение является одним из </w:t>
      </w:r>
      <w:r w:rsidR="00633E6F">
        <w:rPr>
          <w:bCs/>
          <w:kern w:val="0"/>
          <w:lang w:eastAsia="ar-SA"/>
        </w:rPr>
        <w:t xml:space="preserve">самых </w:t>
      </w:r>
      <w:r w:rsidRPr="00ED153C">
        <w:rPr>
          <w:bCs/>
          <w:kern w:val="0"/>
          <w:lang w:eastAsia="ar-SA"/>
        </w:rPr>
        <w:t xml:space="preserve">крупных по числу жителей в </w:t>
      </w:r>
      <w:proofErr w:type="spellStart"/>
      <w:r w:rsidRPr="00ED153C">
        <w:rPr>
          <w:bCs/>
          <w:kern w:val="0"/>
          <w:lang w:eastAsia="ar-SA"/>
        </w:rPr>
        <w:t>Кизилюртовском</w:t>
      </w:r>
      <w:proofErr w:type="spellEnd"/>
      <w:r w:rsidRPr="00ED153C">
        <w:rPr>
          <w:bCs/>
          <w:kern w:val="0"/>
          <w:lang w:eastAsia="ar-SA"/>
        </w:rPr>
        <w:t xml:space="preserve"> районе. Территория муниципального образования расположена в </w:t>
      </w:r>
      <w:r w:rsidRPr="00ED153C">
        <w:rPr>
          <w:bCs/>
          <w:kern w:val="0"/>
          <w:lang w:eastAsia="ar-SA"/>
        </w:rPr>
        <w:lastRenderedPageBreak/>
        <w:t xml:space="preserve">центральной части района. Численность населения села </w:t>
      </w:r>
      <w:proofErr w:type="spellStart"/>
      <w:r w:rsidRPr="00ED153C">
        <w:rPr>
          <w:bCs/>
          <w:kern w:val="0"/>
          <w:lang w:eastAsia="ar-SA"/>
        </w:rPr>
        <w:t>Комосомольское</w:t>
      </w:r>
      <w:proofErr w:type="spellEnd"/>
      <w:r w:rsidRPr="00ED153C">
        <w:rPr>
          <w:bCs/>
          <w:kern w:val="0"/>
          <w:lang w:eastAsia="ar-SA"/>
        </w:rPr>
        <w:t xml:space="preserve"> на 01.01.2013 составила 7 569 человек, что составляет 11,6 % численности населения Кизилюртовского района. Площадь муниципального образования равна 1 276 га (2,4% площади Кизилюртовского района), плотность населения – 593,1 чел/км</w:t>
      </w:r>
      <w:proofErr w:type="gramStart"/>
      <w:r w:rsidRPr="00ED153C">
        <w:rPr>
          <w:bCs/>
          <w:kern w:val="0"/>
          <w:vertAlign w:val="superscript"/>
          <w:lang w:eastAsia="ar-SA"/>
        </w:rPr>
        <w:t>2</w:t>
      </w:r>
      <w:proofErr w:type="gramEnd"/>
      <w:r w:rsidRPr="00ED153C">
        <w:rPr>
          <w:bCs/>
          <w:kern w:val="0"/>
          <w:lang w:eastAsia="ar-SA"/>
        </w:rPr>
        <w:t xml:space="preserve">. </w:t>
      </w:r>
    </w:p>
    <w:p w:rsidR="00ED153C" w:rsidRPr="006F33C7" w:rsidRDefault="00ED153C" w:rsidP="00ED153C">
      <w:pPr>
        <w:pStyle w:val="220"/>
        <w:spacing w:line="360" w:lineRule="auto"/>
        <w:ind w:firstLine="85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</w:t>
      </w:r>
      <w:r w:rsidRPr="006F33C7">
        <w:rPr>
          <w:b w:val="0"/>
          <w:sz w:val="24"/>
        </w:rPr>
        <w:t>роектом предусматривается формирование районного центра на территории с. Комсомольское, который также должен иметь полный комплекс объектов районного значения по обслуживанию населения.</w:t>
      </w:r>
      <w:proofErr w:type="gramEnd"/>
    </w:p>
    <w:p w:rsidR="00121445" w:rsidRDefault="00121445" w:rsidP="00284AE7">
      <w:pPr>
        <w:suppressAutoHyphens/>
        <w:spacing w:after="0" w:line="360" w:lineRule="auto"/>
        <w:ind w:firstLine="851"/>
        <w:jc w:val="both"/>
      </w:pPr>
    </w:p>
    <w:p w:rsidR="00121445" w:rsidRPr="00284AE7" w:rsidRDefault="00121445" w:rsidP="00284AE7">
      <w:pPr>
        <w:suppressAutoHyphens/>
        <w:spacing w:after="0" w:line="360" w:lineRule="auto"/>
        <w:ind w:firstLine="851"/>
        <w:jc w:val="both"/>
      </w:pP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387734135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:rsidR="00145B96" w:rsidRPr="00241D1C" w:rsidRDefault="00145B96" w:rsidP="00241D1C">
      <w:pPr>
        <w:suppressAutoHyphens/>
        <w:spacing w:line="360" w:lineRule="auto"/>
        <w:ind w:firstLine="851"/>
        <w:contextualSpacing/>
        <w:jc w:val="both"/>
        <w:rPr>
          <w:iCs/>
        </w:rPr>
      </w:pPr>
      <w:r w:rsidRPr="00EA735B">
        <w:rPr>
          <w:b/>
          <w:iCs/>
        </w:rPr>
        <w:t xml:space="preserve">Генеральным планом на I очередь </w:t>
      </w:r>
      <w:r w:rsidRPr="00D84091">
        <w:rPr>
          <w:iCs/>
        </w:rPr>
        <w:t xml:space="preserve">предусмотрено </w:t>
      </w:r>
      <w:r>
        <w:rPr>
          <w:iCs/>
        </w:rPr>
        <w:t>установление</w:t>
      </w:r>
      <w:r w:rsidRPr="00D84091">
        <w:rPr>
          <w:iCs/>
        </w:rPr>
        <w:t xml:space="preserve"> перспективной границы</w:t>
      </w:r>
      <w:r>
        <w:rPr>
          <w:iCs/>
        </w:rPr>
        <w:t xml:space="preserve"> </w:t>
      </w:r>
      <w:r w:rsidR="007870A3">
        <w:rPr>
          <w:iCs/>
        </w:rPr>
        <w:t xml:space="preserve">села </w:t>
      </w:r>
      <w:r w:rsidR="00A749D0">
        <w:rPr>
          <w:iCs/>
        </w:rPr>
        <w:t>Комсомольское</w:t>
      </w:r>
      <w:r w:rsidRPr="00D84091">
        <w:rPr>
          <w:iCs/>
        </w:rPr>
        <w:t xml:space="preserve">  в пределах территории общей площадью </w:t>
      </w:r>
      <w:r w:rsidR="00152D48">
        <w:rPr>
          <w:iCs/>
        </w:rPr>
        <w:t>688</w:t>
      </w:r>
      <w:r>
        <w:rPr>
          <w:iCs/>
        </w:rPr>
        <w:t xml:space="preserve"> </w:t>
      </w:r>
      <w:r w:rsidRPr="00D84091">
        <w:rPr>
          <w:iCs/>
        </w:rPr>
        <w:t>га</w:t>
      </w:r>
      <w:r>
        <w:rPr>
          <w:iCs/>
        </w:rPr>
        <w:t>.</w:t>
      </w:r>
      <w:r w:rsidR="00241D1C">
        <w:rPr>
          <w:iCs/>
        </w:rPr>
        <w:t xml:space="preserve"> </w:t>
      </w:r>
      <w:r w:rsidRPr="00406DA0">
        <w:t xml:space="preserve">Координаты характерных точек </w:t>
      </w:r>
      <w:r w:rsidR="00F24991">
        <w:t xml:space="preserve"> </w:t>
      </w:r>
      <w:r>
        <w:t xml:space="preserve">перспективных границ </w:t>
      </w:r>
      <w:r w:rsidR="00FB5727">
        <w:t>населен</w:t>
      </w:r>
      <w:r w:rsidR="007870A3">
        <w:t>ного</w:t>
      </w:r>
      <w:r w:rsidR="00FB5727">
        <w:t xml:space="preserve"> пункт</w:t>
      </w:r>
      <w:r w:rsidR="007870A3">
        <w:t>а</w:t>
      </w:r>
      <w:r w:rsidR="00FB5727">
        <w:t xml:space="preserve"> муниципального образования</w:t>
      </w:r>
      <w:r w:rsidR="00F24991">
        <w:t xml:space="preserve">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FB5727" w:rsidRPr="00B73447" w:rsidRDefault="00FB5727" w:rsidP="00FB5727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B73447">
        <w:rPr>
          <w:color w:val="auto"/>
          <w:sz w:val="20"/>
          <w:szCs w:val="20"/>
        </w:rPr>
        <w:t xml:space="preserve">Таблица </w:t>
      </w:r>
      <w:r w:rsidR="00260496" w:rsidRPr="00B73447">
        <w:rPr>
          <w:color w:val="auto"/>
          <w:sz w:val="20"/>
          <w:szCs w:val="20"/>
        </w:rPr>
        <w:fldChar w:fldCharType="begin"/>
      </w:r>
      <w:r w:rsidRPr="00B73447">
        <w:rPr>
          <w:color w:val="auto"/>
          <w:sz w:val="20"/>
          <w:szCs w:val="20"/>
        </w:rPr>
        <w:instrText xml:space="preserve"> SEQ Таблица \* ARABIC </w:instrText>
      </w:r>
      <w:r w:rsidR="00260496" w:rsidRPr="00B73447">
        <w:rPr>
          <w:color w:val="auto"/>
          <w:sz w:val="20"/>
          <w:szCs w:val="20"/>
        </w:rPr>
        <w:fldChar w:fldCharType="separate"/>
      </w:r>
      <w:r w:rsidR="00B83B72">
        <w:rPr>
          <w:noProof/>
          <w:color w:val="auto"/>
          <w:sz w:val="20"/>
          <w:szCs w:val="20"/>
        </w:rPr>
        <w:t>2</w:t>
      </w:r>
      <w:r w:rsidR="00260496" w:rsidRPr="00B73447">
        <w:rPr>
          <w:color w:val="auto"/>
          <w:sz w:val="20"/>
          <w:szCs w:val="20"/>
        </w:rPr>
        <w:fldChar w:fldCharType="end"/>
      </w:r>
      <w:r w:rsidRPr="00B73447">
        <w:rPr>
          <w:color w:val="auto"/>
          <w:sz w:val="20"/>
          <w:szCs w:val="20"/>
        </w:rPr>
        <w:t xml:space="preserve">- Ведомость поворотных точек </w:t>
      </w:r>
      <w:r w:rsidR="00E572E6">
        <w:rPr>
          <w:color w:val="auto"/>
          <w:sz w:val="20"/>
          <w:szCs w:val="20"/>
        </w:rPr>
        <w:t>планируемых</w:t>
      </w:r>
      <w:r w:rsidRPr="00B73447">
        <w:rPr>
          <w:color w:val="auto"/>
          <w:sz w:val="20"/>
          <w:szCs w:val="20"/>
        </w:rPr>
        <w:t xml:space="preserve"> границ </w:t>
      </w:r>
      <w:r w:rsidR="007870A3">
        <w:rPr>
          <w:color w:val="auto"/>
          <w:sz w:val="20"/>
          <w:szCs w:val="20"/>
        </w:rPr>
        <w:t xml:space="preserve">села </w:t>
      </w:r>
      <w:r w:rsidR="00A749D0">
        <w:rPr>
          <w:color w:val="auto"/>
          <w:sz w:val="20"/>
          <w:szCs w:val="20"/>
        </w:rPr>
        <w:t>Комсомольское</w:t>
      </w:r>
      <w:r w:rsidRPr="00B73447">
        <w:rPr>
          <w:color w:val="auto"/>
          <w:sz w:val="20"/>
          <w:szCs w:val="20"/>
        </w:rPr>
        <w:t xml:space="preserve"> муниципального образования </w:t>
      </w:r>
      <w:r w:rsidR="00600D6E">
        <w:rPr>
          <w:color w:val="auto"/>
          <w:sz w:val="20"/>
          <w:szCs w:val="20"/>
        </w:rPr>
        <w:t xml:space="preserve">«село </w:t>
      </w:r>
      <w:r w:rsidR="00A749D0">
        <w:rPr>
          <w:color w:val="auto"/>
          <w:sz w:val="20"/>
          <w:szCs w:val="20"/>
        </w:rPr>
        <w:t>Комсомольское</w:t>
      </w:r>
      <w:r w:rsidR="00600D6E">
        <w:rPr>
          <w:color w:val="auto"/>
          <w:sz w:val="20"/>
          <w:szCs w:val="20"/>
        </w:rPr>
        <w:t>»</w:t>
      </w:r>
    </w:p>
    <w:p w:rsidR="00DF602A" w:rsidRDefault="00DF602A" w:rsidP="00FB5727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DF602A" w:rsidSect="00FB5727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60"/>
        <w:tblW w:w="5142" w:type="pct"/>
        <w:tblLook w:val="04A0"/>
      </w:tblPr>
      <w:tblGrid>
        <w:gridCol w:w="516"/>
        <w:gridCol w:w="1266"/>
        <w:gridCol w:w="1266"/>
      </w:tblGrid>
      <w:tr w:rsidR="0075492E" w:rsidRPr="0075492E" w:rsidTr="0075492E">
        <w:trPr>
          <w:trHeight w:val="300"/>
          <w:tblHeader/>
        </w:trPr>
        <w:tc>
          <w:tcPr>
            <w:tcW w:w="836" w:type="pct"/>
            <w:vMerge w:val="restar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64" w:type="pct"/>
            <w:gridSpan w:val="2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75492E" w:rsidRPr="0075492E" w:rsidTr="0075492E">
        <w:trPr>
          <w:trHeight w:val="300"/>
          <w:tblHeader/>
        </w:trPr>
        <w:tc>
          <w:tcPr>
            <w:tcW w:w="836" w:type="pct"/>
            <w:vMerge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300340,6497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242511,2382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300356,9268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242399,0448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300355,74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242361,12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300333,4966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242096,4414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300323,0229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242076,1842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300306,3447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242064,2376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300299,8042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242063,9531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300264,5772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242065,4033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300114,7447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242073,1831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300102,9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242072,77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300075,2407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242057,2255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300054,4356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242029,206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300018,7418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241895,9657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300005,7756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241864,4709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299981,318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241823,3496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299840,1895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241636,8148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299840,239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241636,7589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299774,25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241549,7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299359,5104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240526,9738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300200,1436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239571,6711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300264,1077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239591,2501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300569,8273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239686,7912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300982,1494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239816,4633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300982,2856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239816,5053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301321,2469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239919,1452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301599,7868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240006,7112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302815,5761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240386,6443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302888,6192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241538,6949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302114,65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242276,226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302079,4298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242298,126</w:t>
            </w:r>
          </w:p>
        </w:tc>
      </w:tr>
      <w:tr w:rsidR="0075492E" w:rsidRPr="0075492E" w:rsidTr="0075492E">
        <w:trPr>
          <w:trHeight w:val="300"/>
        </w:trPr>
        <w:tc>
          <w:tcPr>
            <w:tcW w:w="836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013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302079,8612</w:t>
            </w:r>
          </w:p>
        </w:tc>
        <w:tc>
          <w:tcPr>
            <w:tcW w:w="2151" w:type="pct"/>
            <w:noWrap/>
            <w:vAlign w:val="center"/>
            <w:hideMark/>
          </w:tcPr>
          <w:p w:rsidR="0075492E" w:rsidRPr="0075492E" w:rsidRDefault="0075492E" w:rsidP="0075492E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5492E">
              <w:rPr>
                <w:color w:val="000000"/>
                <w:kern w:val="0"/>
                <w:sz w:val="20"/>
                <w:szCs w:val="20"/>
                <w:lang w:eastAsia="ru-RU"/>
              </w:rPr>
              <w:t>242302,9902</w:t>
            </w:r>
          </w:p>
        </w:tc>
      </w:tr>
    </w:tbl>
    <w:p w:rsidR="00DC1283" w:rsidRDefault="00DC1283" w:rsidP="009F5419">
      <w:pPr>
        <w:suppressAutoHyphens/>
        <w:rPr>
          <w:color w:val="1F497D" w:themeColor="text2"/>
        </w:rPr>
        <w:sectPr w:rsidR="00DC1283" w:rsidSect="00E1562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510D3" w:rsidRPr="006D1788" w:rsidRDefault="00F510D3" w:rsidP="009F5419">
      <w:pPr>
        <w:suppressAutoHyphens/>
        <w:rPr>
          <w:color w:val="1F497D" w:themeColor="text2"/>
        </w:rPr>
      </w:pPr>
    </w:p>
    <w:p w:rsidR="005F0DD8" w:rsidRPr="00485FEC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87734136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9F5419">
      <w:pPr>
        <w:suppressAutoHyphens/>
        <w:spacing w:after="0" w:line="36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600D6E">
        <w:t xml:space="preserve">«село </w:t>
      </w:r>
      <w:r w:rsidR="00A749D0">
        <w:t>Комсомольское</w:t>
      </w:r>
      <w:r w:rsidR="00600D6E">
        <w:t>»</w:t>
      </w:r>
      <w:r w:rsidR="003F0E86">
        <w:t xml:space="preserve"> </w:t>
      </w:r>
      <w:r w:rsidR="00A749D0">
        <w:t>Кизилюртов</w:t>
      </w:r>
      <w:r w:rsidR="003F0E86">
        <w:t>ского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45289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D9579C">
        <w:t>4</w:t>
      </w:r>
      <w:r w:rsidR="00D5418C" w:rsidRPr="00D5418C">
        <w:t>40</w:t>
      </w:r>
      <w:r w:rsidR="00D9579C">
        <w:t>,</w:t>
      </w:r>
      <w:r w:rsidR="00D5418C" w:rsidRPr="004301D5">
        <w:t>0</w:t>
      </w:r>
      <w:r>
        <w:t xml:space="preserve"> га</w:t>
      </w:r>
      <w:r w:rsidRPr="00457626">
        <w:t>: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</w:t>
      </w:r>
      <w:r w:rsidRPr="00457626">
        <w:lastRenderedPageBreak/>
        <w:t>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FE1D48">
        <w:t>473,1</w:t>
      </w:r>
      <w:r w:rsidRPr="00457626">
        <w:t xml:space="preserve"> га или </w:t>
      </w:r>
      <w:r w:rsidR="004301D5" w:rsidRPr="004301D5">
        <w:t>2</w:t>
      </w:r>
      <w:r w:rsidR="00FE1D48">
        <w:t>9</w:t>
      </w:r>
      <w:r w:rsidR="00D9579C">
        <w:t>,</w:t>
      </w:r>
      <w:r w:rsidR="00FE1D48">
        <w:t>9</w:t>
      </w:r>
      <w:r w:rsidRPr="00457626">
        <w:t>% территории муниципального образования.</w:t>
      </w:r>
    </w:p>
    <w:p w:rsidR="00887DE0" w:rsidRPr="00457626" w:rsidRDefault="00887DE0" w:rsidP="00887DE0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t xml:space="preserve">Нормативные показатели плотности застройки участков жилой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737"/>
        <w:jc w:val="both"/>
      </w:pPr>
      <w:r w:rsidRPr="00457626">
        <w:t xml:space="preserve">Площадь зоны- </w:t>
      </w:r>
      <w:r w:rsidR="00FE1D48">
        <w:t>24,3</w:t>
      </w:r>
      <w:r w:rsidRPr="00457626">
        <w:t>га (</w:t>
      </w:r>
      <w:r w:rsidR="004301D5">
        <w:t>1,</w:t>
      </w:r>
      <w:r w:rsidR="00FE1D48">
        <w:t>5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87DE0">
      <w:pPr>
        <w:keepNext/>
        <w:widowControl w:val="0"/>
        <w:suppressAutoHyphens/>
        <w:spacing w:line="36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r w:rsidR="00D9579C" w:rsidRPr="00457626">
        <w:rPr>
          <w:i/>
        </w:rPr>
        <w:t>о -</w:t>
      </w:r>
      <w:r w:rsidRPr="00457626">
        <w:rPr>
          <w:i/>
        </w:rPr>
        <w:t xml:space="preserve"> деловой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</w:t>
      </w:r>
      <w:r w:rsidR="005C4913">
        <w:t>ого</w:t>
      </w:r>
      <w:r w:rsidR="00BB4C83">
        <w:t xml:space="preserve"> пункт</w:t>
      </w:r>
      <w:r w:rsidR="005C4913">
        <w:t>а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4301D5">
        <w:t>5,4</w:t>
      </w:r>
      <w:r w:rsidRPr="00C339D1">
        <w:t xml:space="preserve"> га </w:t>
      </w:r>
      <w:r w:rsidRPr="00C339D1">
        <w:lastRenderedPageBreak/>
        <w:t xml:space="preserve">или </w:t>
      </w:r>
      <w:r w:rsidR="00D9579C">
        <w:t>0</w:t>
      </w:r>
      <w:r w:rsidR="008272D2">
        <w:t>,</w:t>
      </w:r>
      <w:r w:rsidR="00FE1D48">
        <w:t>3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600D6E">
        <w:t xml:space="preserve">«село </w:t>
      </w:r>
      <w:r w:rsidR="00A749D0">
        <w:t>Комсомольское</w:t>
      </w:r>
      <w:r w:rsidR="00600D6E">
        <w:t>»</w:t>
      </w:r>
      <w:r w:rsidRPr="00C339D1">
        <w:t>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FE1D48">
        <w:t>149,7</w:t>
      </w:r>
      <w:r w:rsidRPr="00457626">
        <w:t xml:space="preserve"> га или </w:t>
      </w:r>
      <w:r w:rsidR="00FE1D48">
        <w:t>9</w:t>
      </w:r>
      <w:r w:rsidR="004301D5">
        <w:t>,5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887DE0">
      <w:pPr>
        <w:widowControl w:val="0"/>
        <w:suppressAutoHyphens/>
        <w:spacing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</w:t>
      </w:r>
      <w:r w:rsidR="008272D2">
        <w:t>населенн</w:t>
      </w:r>
      <w:r w:rsidR="005C4913">
        <w:t>ом</w:t>
      </w:r>
      <w:r w:rsidR="008272D2">
        <w:t xml:space="preserve"> пункт</w:t>
      </w:r>
      <w:r w:rsidR="005C4913">
        <w:t>е</w:t>
      </w:r>
      <w:r w:rsidR="008272D2">
        <w:t xml:space="preserve"> </w:t>
      </w:r>
      <w:r w:rsidR="00A749D0">
        <w:t>Кизилюртов</w:t>
      </w:r>
      <w:r w:rsidR="008272D2">
        <w:t>ского сельсовета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4301D5">
        <w:t>1</w:t>
      </w:r>
      <w:r w:rsidR="00FE1D48">
        <w:t>6</w:t>
      </w:r>
      <w:r w:rsidR="004301D5">
        <w:t>,</w:t>
      </w:r>
      <w:r w:rsidR="00FE1D48">
        <w:t>9</w:t>
      </w:r>
      <w:r w:rsidRPr="00457626">
        <w:t xml:space="preserve"> га или </w:t>
      </w:r>
      <w:r w:rsidR="00FE1D48">
        <w:t>1,1</w:t>
      </w:r>
      <w:r w:rsidRPr="00457626">
        <w:t>% территории муниципального образования.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CA3A5E">
        <w:t>14,1</w:t>
      </w:r>
      <w:r w:rsidRPr="00457626">
        <w:t xml:space="preserve"> га или 0,</w:t>
      </w:r>
      <w:r w:rsidR="00CA3A5E">
        <w:t>9</w:t>
      </w:r>
      <w:r w:rsidRPr="00457626">
        <w:t>%  площади муниципального образования.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</w:t>
      </w:r>
      <w:r w:rsidRPr="00457626">
        <w:lastRenderedPageBreak/>
        <w:t>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8272D2">
        <w:t>населенн</w:t>
      </w:r>
      <w:r w:rsidR="005C4913">
        <w:t>ого</w:t>
      </w:r>
      <w:r w:rsidR="008272D2">
        <w:t xml:space="preserve"> пункт</w:t>
      </w:r>
      <w:r w:rsidR="005C4913">
        <w:t>а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4301D5">
        <w:t>4</w:t>
      </w:r>
      <w:r w:rsidR="00D9579C">
        <w:t>,</w:t>
      </w:r>
      <w:r w:rsidR="00CA3A5E">
        <w:t>1</w:t>
      </w:r>
      <w:r w:rsidRPr="00457626">
        <w:t xml:space="preserve"> га или 0,</w:t>
      </w:r>
      <w:r w:rsidR="004301D5">
        <w:t>3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</w:rPr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CA3A5E">
        <w:t>0,4</w:t>
      </w:r>
      <w:r w:rsidRPr="00457626">
        <w:t xml:space="preserve"> га (</w:t>
      </w:r>
      <w:r w:rsidR="004301D5">
        <w:t>0</w:t>
      </w:r>
      <w:r w:rsidR="00D9579C">
        <w:t>,</w:t>
      </w:r>
      <w:r w:rsidR="00CA3A5E">
        <w:t>03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2425B1" w:rsidRPr="002B1660" w:rsidRDefault="002425B1" w:rsidP="002425B1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2B1660">
        <w:rPr>
          <w:b/>
          <w:caps/>
          <w:u w:val="single"/>
        </w:rPr>
        <w:t>Зона производственного использования</w:t>
      </w:r>
    </w:p>
    <w:p w:rsidR="002425B1" w:rsidRDefault="002425B1" w:rsidP="002425B1">
      <w:pPr>
        <w:widowControl w:val="0"/>
        <w:suppressAutoHyphens/>
        <w:spacing w:after="0" w:line="360" w:lineRule="auto"/>
        <w:ind w:firstLine="851"/>
        <w:jc w:val="both"/>
      </w:pPr>
      <w:r w:rsidRPr="003E3187">
        <w:t xml:space="preserve">Зона </w:t>
      </w:r>
      <w:r>
        <w:t>производственного использования предназначена для размещения объектов производственного и коммунально-складского назначения.</w:t>
      </w:r>
      <w:r w:rsidRPr="003E3187">
        <w:t xml:space="preserve"> </w:t>
      </w:r>
      <w:r>
        <w:t>В з</w:t>
      </w:r>
      <w:r w:rsidRPr="00F75879">
        <w:t>он</w:t>
      </w:r>
      <w:r>
        <w:t>ах</w:t>
      </w:r>
      <w:r w:rsidRPr="000B62F1">
        <w:t xml:space="preserve"> </w:t>
      </w:r>
      <w:r>
        <w:t>производственного использования</w:t>
      </w:r>
      <w:r w:rsidRPr="008B7583">
        <w:t xml:space="preserve"> </w:t>
      </w:r>
      <w:r w:rsidRPr="00F15161">
        <w:t>допускается размещение объектов</w:t>
      </w:r>
      <w:r w:rsidRPr="008B7583">
        <w:t xml:space="preserve"> </w:t>
      </w:r>
      <w:r w:rsidRPr="00F15161">
        <w:t>инженерной и транспортной инфраструктур,</w:t>
      </w:r>
      <w:r>
        <w:t xml:space="preserve"> а так же </w:t>
      </w:r>
      <w:r w:rsidRPr="0027797A">
        <w:t>общественно-деловых объектов</w:t>
      </w:r>
      <w:r>
        <w:t>,</w:t>
      </w:r>
      <w:r w:rsidRPr="00F15161">
        <w:t xml:space="preserve"> связанных с обслуживанием данной зоны.</w:t>
      </w:r>
    </w:p>
    <w:p w:rsidR="002425B1" w:rsidRDefault="002425B1" w:rsidP="002425B1">
      <w:pPr>
        <w:pStyle w:val="afa"/>
        <w:widowControl w:val="0"/>
        <w:suppressAutoHyphens/>
        <w:spacing w:after="0" w:line="360" w:lineRule="auto"/>
        <w:ind w:left="737"/>
        <w:jc w:val="both"/>
      </w:pPr>
      <w:r w:rsidRPr="00457626">
        <w:t xml:space="preserve">Площадь зоны- </w:t>
      </w:r>
      <w:r>
        <w:t>4,7</w:t>
      </w:r>
      <w:r w:rsidRPr="00457626">
        <w:t xml:space="preserve"> га (0,</w:t>
      </w:r>
      <w:r>
        <w:t>3%</w:t>
      </w:r>
      <w:r w:rsidRPr="00457626">
        <w:t xml:space="preserve"> территории муниципального образования.)</w:t>
      </w:r>
    </w:p>
    <w:p w:rsidR="002425B1" w:rsidRPr="002A21E0" w:rsidRDefault="002425B1" w:rsidP="002425B1">
      <w:pPr>
        <w:suppressAutoHyphens/>
        <w:spacing w:after="0" w:line="360" w:lineRule="auto"/>
        <w:ind w:firstLine="851"/>
        <w:jc w:val="both"/>
        <w:rPr>
          <w:i/>
        </w:rPr>
      </w:pPr>
      <w:r w:rsidRPr="002A21E0">
        <w:rPr>
          <w:i/>
        </w:rPr>
        <w:t xml:space="preserve">Нормативные показатели </w:t>
      </w:r>
      <w:proofErr w:type="gramStart"/>
      <w:r w:rsidRPr="002A21E0">
        <w:rPr>
          <w:i/>
        </w:rPr>
        <w:t xml:space="preserve">плотности застройки участков </w:t>
      </w:r>
      <w:r>
        <w:rPr>
          <w:i/>
        </w:rPr>
        <w:t>зоны производственного использования</w:t>
      </w:r>
      <w:proofErr w:type="gramEnd"/>
      <w:r w:rsidRPr="002A21E0">
        <w:rPr>
          <w:i/>
        </w:rPr>
        <w:t xml:space="preserve">: </w:t>
      </w:r>
    </w:p>
    <w:p w:rsidR="002425B1" w:rsidRDefault="002425B1" w:rsidP="002425B1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9A77E7">
        <w:t>Коэффициент застройки</w:t>
      </w:r>
      <w:r>
        <w:t xml:space="preserve">- 0,6-0,8; </w:t>
      </w:r>
    </w:p>
    <w:p w:rsidR="002425B1" w:rsidRPr="009A77E7" w:rsidRDefault="002425B1" w:rsidP="002425B1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9A77E7">
        <w:t xml:space="preserve">Коэффициент плотности </w:t>
      </w:r>
      <w:r>
        <w:t>застройки</w:t>
      </w:r>
      <w:r w:rsidRPr="009A77E7">
        <w:t xml:space="preserve"> – </w:t>
      </w:r>
      <w:r>
        <w:t>1</w:t>
      </w:r>
      <w:r w:rsidRPr="009A77E7">
        <w:t>-</w:t>
      </w:r>
      <w:r>
        <w:t>2</w:t>
      </w:r>
      <w:r w:rsidRPr="009A77E7">
        <w:t>,</w:t>
      </w:r>
      <w:r>
        <w:t>4</w:t>
      </w:r>
      <w:r w:rsidRPr="009A77E7">
        <w:t>.</w:t>
      </w:r>
    </w:p>
    <w:p w:rsidR="002425B1" w:rsidRDefault="002425B1" w:rsidP="002425B1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>
        <w:t xml:space="preserve">Максимальная и средняя этажность- 4 </w:t>
      </w:r>
      <w:proofErr w:type="spellStart"/>
      <w:r>
        <w:t>эт</w:t>
      </w:r>
      <w:proofErr w:type="spellEnd"/>
      <w:r>
        <w:t xml:space="preserve">; </w:t>
      </w:r>
    </w:p>
    <w:p w:rsidR="002B1660" w:rsidRPr="00457626" w:rsidRDefault="002B166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2425B1">
        <w:t>47,7</w:t>
      </w:r>
      <w:r w:rsidR="008272D2">
        <w:t xml:space="preserve"> га (</w:t>
      </w:r>
      <w:r w:rsidR="002425B1">
        <w:t>3,0</w:t>
      </w:r>
      <w:r>
        <w:t>% территории муниципального образования</w:t>
      </w:r>
      <w:r w:rsidRPr="00457626">
        <w:t>).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2425B1">
      <w:pPr>
        <w:keepNext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lastRenderedPageBreak/>
        <w:t>Зона сельскохозяйственного использования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2425B1">
        <w:t>843,6</w:t>
      </w:r>
      <w:r>
        <w:t xml:space="preserve"> га  или </w:t>
      </w:r>
      <w:r w:rsidR="002425B1">
        <w:t>53,3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D9579C">
      <w:pPr>
        <w:widowControl w:val="0"/>
        <w:suppressAutoHyphens/>
        <w:spacing w:after="0" w:line="360" w:lineRule="auto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2A21E0" w:rsidRDefault="00887D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2425B1">
        <w:rPr>
          <w:b/>
        </w:rPr>
        <w:t>43,4</w:t>
      </w:r>
      <w:r w:rsidRPr="00457626">
        <w:rPr>
          <w:b/>
        </w:rPr>
        <w:t xml:space="preserve"> %;</w:t>
      </w:r>
    </w:p>
    <w:p w:rsidR="002A21E0" w:rsidRPr="00CD3BD9" w:rsidRDefault="002A21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производственного использования</w:t>
      </w:r>
      <w:r w:rsidRPr="002A21E0">
        <w:rPr>
          <w:b/>
        </w:rPr>
        <w:t xml:space="preserve"> </w:t>
      </w:r>
      <w:r w:rsidRPr="00457626">
        <w:rPr>
          <w:b/>
        </w:rPr>
        <w:t>–</w:t>
      </w:r>
      <w:r w:rsidR="00D9579C">
        <w:rPr>
          <w:b/>
        </w:rPr>
        <w:t>0</w:t>
      </w:r>
      <w:r w:rsidR="004301D5">
        <w:rPr>
          <w:b/>
        </w:rPr>
        <w:t>,</w:t>
      </w:r>
      <w:r w:rsidR="00355C1C">
        <w:rPr>
          <w:b/>
        </w:rPr>
        <w:t>3</w:t>
      </w:r>
      <w:r>
        <w:rPr>
          <w:b/>
        </w:rPr>
        <w:t xml:space="preserve">% </w:t>
      </w:r>
    </w:p>
    <w:p w:rsidR="00887DE0" w:rsidRPr="00CD3BD9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355C1C">
        <w:rPr>
          <w:b/>
        </w:rPr>
        <w:t>3,0</w:t>
      </w:r>
      <w:r w:rsidRPr="00457626">
        <w:rPr>
          <w:b/>
        </w:rPr>
        <w:t>%;</w:t>
      </w:r>
    </w:p>
    <w:p w:rsidR="00887DE0" w:rsidRPr="00457626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355C1C">
        <w:rPr>
          <w:b/>
        </w:rPr>
        <w:t>53,3</w:t>
      </w:r>
      <w:r w:rsidRPr="00457626">
        <w:rPr>
          <w:b/>
        </w:rPr>
        <w:t>%;</w:t>
      </w:r>
    </w:p>
    <w:p w:rsidR="00887DE0" w:rsidRPr="002A21E0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D9579C">
        <w:rPr>
          <w:b/>
        </w:rPr>
        <w:t>0</w:t>
      </w:r>
      <w:r w:rsidRPr="00457626">
        <w:rPr>
          <w:b/>
        </w:rPr>
        <w:t>%</w:t>
      </w:r>
      <w:r w:rsidR="002A21E0">
        <w:rPr>
          <w:b/>
        </w:rPr>
        <w:t>;</w:t>
      </w:r>
    </w:p>
    <w:p w:rsidR="002A21E0" w:rsidRPr="00887DE0" w:rsidRDefault="002A21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зона </w:t>
      </w:r>
      <w:proofErr w:type="gramStart"/>
      <w:r>
        <w:rPr>
          <w:b/>
          <w:u w:val="single"/>
        </w:rPr>
        <w:t>специального</w:t>
      </w:r>
      <w:proofErr w:type="gramEnd"/>
      <w:r>
        <w:rPr>
          <w:b/>
          <w:u w:val="single"/>
        </w:rPr>
        <w:t xml:space="preserve"> назначения</w:t>
      </w:r>
      <w:r w:rsidRPr="00457626">
        <w:rPr>
          <w:b/>
        </w:rPr>
        <w:t>–</w:t>
      </w:r>
      <w:r>
        <w:rPr>
          <w:b/>
        </w:rPr>
        <w:t xml:space="preserve">0%. </w:t>
      </w:r>
    </w:p>
    <w:p w:rsidR="00887DE0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887DE0" w:rsidRPr="00457626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927268">
      <w:pPr>
        <w:pStyle w:val="2"/>
        <w:numPr>
          <w:ilvl w:val="1"/>
          <w:numId w:val="9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387734137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387734138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B314CC" w:rsidRPr="001D13F1" w:rsidRDefault="00B314CC" w:rsidP="00B314CC">
      <w:pPr>
        <w:spacing w:after="0" w:line="360" w:lineRule="auto"/>
        <w:ind w:firstLine="851"/>
        <w:jc w:val="both"/>
      </w:pPr>
      <w:bookmarkStart w:id="37" w:name="_Toc268263730"/>
      <w:bookmarkStart w:id="38" w:name="_Toc298142861"/>
      <w:r w:rsidRPr="00B314CC">
        <w:t xml:space="preserve"> </w:t>
      </w:r>
      <w:r>
        <w:t xml:space="preserve">Генеральным планом на </w:t>
      </w:r>
      <w:r>
        <w:rPr>
          <w:lang w:val="en-US"/>
        </w:rPr>
        <w:t>I</w:t>
      </w:r>
      <w:r>
        <w:t xml:space="preserve"> очередь строительства предлагается: </w:t>
      </w:r>
    </w:p>
    <w:p w:rsidR="00B314CC" w:rsidRPr="001D13F1" w:rsidRDefault="00B314CC" w:rsidP="00B314CC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1D13F1">
        <w:rPr>
          <w:rFonts w:eastAsia="Times New Roman"/>
          <w:lang w:eastAsia="ru-RU"/>
        </w:rPr>
        <w:t>троительство швейной фабрики на 200 рабочих мест по пошиву школьной формы и спецодежды</w:t>
      </w:r>
      <w:r>
        <w:rPr>
          <w:rFonts w:eastAsia="Times New Roman"/>
          <w:lang w:eastAsia="ru-RU"/>
        </w:rPr>
        <w:t xml:space="preserve">. </w:t>
      </w:r>
    </w:p>
    <w:p w:rsidR="00B314CC" w:rsidRPr="00D924A2" w:rsidRDefault="00B314CC" w:rsidP="00B314CC">
      <w:pPr>
        <w:spacing w:after="0" w:line="360" w:lineRule="auto"/>
        <w:ind w:firstLine="851"/>
        <w:jc w:val="both"/>
      </w:pPr>
      <w:r w:rsidRPr="00D924A2">
        <w:t xml:space="preserve">Определяющими направлениями экономики муниципального образования </w:t>
      </w:r>
      <w:r>
        <w:t>«село Комсомольское»</w:t>
      </w:r>
      <w:r w:rsidRPr="00D924A2">
        <w:t xml:space="preserve"> на период планирования (203</w:t>
      </w:r>
      <w:r>
        <w:t>3</w:t>
      </w:r>
      <w:r w:rsidRPr="00D924A2">
        <w:t xml:space="preserve"> г.) являются:</w:t>
      </w:r>
    </w:p>
    <w:p w:rsidR="00B314CC" w:rsidRDefault="00B314CC" w:rsidP="00B314CC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продукции; </w:t>
      </w:r>
    </w:p>
    <w:p w:rsidR="00B314CC" w:rsidRDefault="00B314CC" w:rsidP="00B314CC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развитие парникового хозяйства; </w:t>
      </w:r>
    </w:p>
    <w:p w:rsidR="00B314CC" w:rsidRPr="00B1558F" w:rsidRDefault="00B314CC" w:rsidP="00B314CC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производства мебели, строительных материалов,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50134D" w:rsidRDefault="0050134D" w:rsidP="00B314CC">
      <w:pPr>
        <w:spacing w:after="0" w:line="360" w:lineRule="auto"/>
        <w:ind w:firstLine="851"/>
        <w:jc w:val="both"/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387734139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Жилищное строительство</w:t>
      </w:r>
      <w:bookmarkEnd w:id="37"/>
      <w:bookmarkEnd w:id="38"/>
      <w:bookmarkEnd w:id="39"/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4B1092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E15628">
        <w:t>7 800</w:t>
      </w:r>
      <w:r w:rsidRPr="00F33740">
        <w:t xml:space="preserve"> человек и на расчетный срок (до 203</w:t>
      </w:r>
      <w:r w:rsidR="004B1092">
        <w:t>4</w:t>
      </w:r>
      <w:r w:rsidRPr="00F33740">
        <w:t xml:space="preserve"> года) – </w:t>
      </w:r>
      <w:r w:rsidR="00E15628">
        <w:t>8 4</w:t>
      </w:r>
      <w:r w:rsidR="0077734B">
        <w:t>0</w:t>
      </w:r>
      <w:r w:rsidR="00441F45">
        <w:t>0</w:t>
      </w:r>
      <w:r w:rsidRPr="00F33740">
        <w:t xml:space="preserve"> человек.</w:t>
      </w:r>
    </w:p>
    <w:p w:rsidR="00956980" w:rsidRDefault="00956980" w:rsidP="00956980">
      <w:pPr>
        <w:pStyle w:val="aff1"/>
        <w:suppressAutoHyphens/>
        <w:spacing w:after="0" w:line="36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D80BCA">
      <w:pPr>
        <w:pStyle w:val="11"/>
        <w:numPr>
          <w:ilvl w:val="1"/>
          <w:numId w:val="4"/>
        </w:numPr>
        <w:suppressAutoHyphens/>
        <w:spacing w:after="0" w:line="36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>
        <w:t xml:space="preserve"> </w:t>
      </w:r>
      <w:r w:rsidR="00E15628">
        <w:t>59 120</w:t>
      </w:r>
      <w:r w:rsidR="00D80BCA" w:rsidRPr="00D80BCA">
        <w:t xml:space="preserve"> м</w:t>
      </w:r>
      <w:proofErr w:type="gramStart"/>
      <w:r w:rsidR="00D80BCA" w:rsidRPr="00F963D7">
        <w:rPr>
          <w:vertAlign w:val="superscript"/>
        </w:rPr>
        <w:t>2</w:t>
      </w:r>
      <w:proofErr w:type="gramEnd"/>
      <w:r>
        <w:t>.</w:t>
      </w:r>
    </w:p>
    <w:p w:rsidR="008849F7" w:rsidRPr="00C226F0" w:rsidRDefault="008849F7" w:rsidP="008849F7">
      <w:pPr>
        <w:pStyle w:val="aff1"/>
        <w:suppressAutoHyphens/>
        <w:spacing w:after="0" w:line="36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E15628">
        <w:rPr>
          <w:rFonts w:eastAsia="Times New Roman"/>
        </w:rPr>
        <w:t>159 120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E15628">
        <w:t>20,4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D80BCA" w:rsidRPr="00BE7F18" w:rsidRDefault="00D80BCA" w:rsidP="00F33740">
      <w:pPr>
        <w:keepNext/>
        <w:suppressAutoHyphens/>
        <w:spacing w:after="0" w:line="360" w:lineRule="auto"/>
        <w:ind w:firstLine="851"/>
        <w:jc w:val="both"/>
        <w:rPr>
          <w:b/>
        </w:rPr>
      </w:pPr>
    </w:p>
    <w:p w:rsidR="005F0DD8" w:rsidRPr="00F05459" w:rsidRDefault="005F0DD8" w:rsidP="005E631B">
      <w:pPr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927268">
      <w:pPr>
        <w:pStyle w:val="11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E15628">
        <w:t>25,6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</w:t>
      </w:r>
      <w:r w:rsidR="004B1092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E54D8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будет построено </w:t>
      </w:r>
      <w:r w:rsidR="00E15628">
        <w:rPr>
          <w:sz w:val="24"/>
          <w:szCs w:val="24"/>
        </w:rPr>
        <w:t>55 920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E15628">
        <w:rPr>
          <w:sz w:val="24"/>
          <w:szCs w:val="24"/>
        </w:rPr>
        <w:t>215 040</w:t>
      </w:r>
      <w:r w:rsidR="00441F45">
        <w:rPr>
          <w:kern w:val="0"/>
          <w:lang w:eastAsia="ru-RU"/>
        </w:rPr>
        <w:t xml:space="preserve"> </w:t>
      </w:r>
      <w:r w:rsidRPr="003622D1">
        <w:rPr>
          <w:sz w:val="24"/>
          <w:szCs w:val="24"/>
        </w:rPr>
        <w:t>м</w:t>
      </w:r>
      <w:proofErr w:type="gramStart"/>
      <w:r w:rsidRPr="003622D1">
        <w:rPr>
          <w:sz w:val="24"/>
          <w:szCs w:val="24"/>
          <w:vertAlign w:val="superscript"/>
        </w:rPr>
        <w:t>2</w:t>
      </w:r>
      <w:proofErr w:type="gramEnd"/>
      <w:r w:rsidRPr="00F93821">
        <w:rPr>
          <w:sz w:val="24"/>
          <w:szCs w:val="24"/>
        </w:rPr>
        <w:t>.</w:t>
      </w:r>
    </w:p>
    <w:p w:rsidR="007D1F45" w:rsidRPr="00F93821" w:rsidRDefault="007D1F45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268263731"/>
      <w:bookmarkStart w:id="41" w:name="_Toc298142862"/>
      <w:bookmarkStart w:id="42" w:name="_Toc387734140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B314CC" w:rsidRPr="00C05CAF" w:rsidRDefault="00B314CC" w:rsidP="00B314CC">
      <w:pPr>
        <w:spacing w:after="0" w:line="360" w:lineRule="auto"/>
        <w:ind w:firstLine="851"/>
        <w:jc w:val="both"/>
        <w:rPr>
          <w:b/>
        </w:rPr>
      </w:pPr>
      <w:bookmarkStart w:id="43" w:name="_Toc268263732"/>
      <w:bookmarkStart w:id="44" w:name="_Toc298142863"/>
      <w:r w:rsidRPr="00C05CAF">
        <w:rPr>
          <w:b/>
        </w:rPr>
        <w:t xml:space="preserve">Генеральным планом на </w:t>
      </w:r>
      <w:r>
        <w:rPr>
          <w:b/>
        </w:rPr>
        <w:t>первую очередь строительства</w:t>
      </w:r>
      <w:r w:rsidRPr="00C05CAF">
        <w:rPr>
          <w:b/>
        </w:rPr>
        <w:t xml:space="preserve"> предлагается: </w:t>
      </w:r>
    </w:p>
    <w:p w:rsidR="00B314CC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детского сада на 200 мест в с</w:t>
      </w:r>
      <w:proofErr w:type="gramStart"/>
      <w:r>
        <w:t>.К</w:t>
      </w:r>
      <w:proofErr w:type="gramEnd"/>
      <w:r>
        <w:t>омсомольское;</w:t>
      </w:r>
    </w:p>
    <w:p w:rsidR="00B314CC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школы на 300 мест в с</w:t>
      </w:r>
      <w:proofErr w:type="gramStart"/>
      <w:r>
        <w:t>.К</w:t>
      </w:r>
      <w:proofErr w:type="gramEnd"/>
      <w:r>
        <w:t xml:space="preserve">омсомольское; </w:t>
      </w:r>
    </w:p>
    <w:p w:rsidR="00B314CC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 xml:space="preserve">завершение строительства начальной школы; </w:t>
      </w:r>
    </w:p>
    <w:p w:rsidR="00B314CC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аптеки площадью 30м</w:t>
      </w:r>
      <w:r w:rsidRPr="0036688D">
        <w:rPr>
          <w:vertAlign w:val="superscript"/>
        </w:rPr>
        <w:t>2</w:t>
      </w:r>
      <w:r>
        <w:t>;</w:t>
      </w:r>
    </w:p>
    <w:p w:rsidR="00B314CC" w:rsidRPr="009A674F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завершение строительства футбольного мини-поля;</w:t>
      </w:r>
    </w:p>
    <w:p w:rsidR="00B314CC" w:rsidRPr="009A674F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9A674F">
        <w:lastRenderedPageBreak/>
        <w:t xml:space="preserve">строительство физкультурно-оздоровительного комплекса </w:t>
      </w:r>
      <w:proofErr w:type="spellStart"/>
      <w:r w:rsidRPr="009A674F">
        <w:t>c</w:t>
      </w:r>
      <w:proofErr w:type="spellEnd"/>
      <w:r w:rsidRPr="009A674F">
        <w:t xml:space="preserve"> универсальным спортивным залом с трибунами на 180 мест, который разделен на спортивные зоны для занятий баскетболом, мини-футболом, спортивными единоборствами, боксом, настольным теннисом, выделена зона для занятий на силовых тренажерах;</w:t>
      </w:r>
    </w:p>
    <w:p w:rsidR="00B314CC" w:rsidRPr="009A674F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9A674F">
        <w:t xml:space="preserve">подготовка проектного решения и организация инвестиционной площадки под строительство </w:t>
      </w:r>
      <w:proofErr w:type="spellStart"/>
      <w:r w:rsidRPr="009A674F">
        <w:t>культурно-досугового</w:t>
      </w:r>
      <w:proofErr w:type="spellEnd"/>
      <w:r w:rsidRPr="009A674F">
        <w:t xml:space="preserve"> центра «Импульс» для организации досуга и приобщение жителей муниципального района к творчеству, культурному развитию и самообразованию, любительскому искусству и ремеслам;</w:t>
      </w:r>
    </w:p>
    <w:p w:rsidR="00B314CC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магазина площадью 100 м</w:t>
      </w:r>
      <w:proofErr w:type="gramStart"/>
      <w:r w:rsidRPr="00B02B54">
        <w:rPr>
          <w:vertAlign w:val="superscript"/>
        </w:rPr>
        <w:t>2</w:t>
      </w:r>
      <w:proofErr w:type="gramEnd"/>
      <w:r>
        <w:t xml:space="preserve">. </w:t>
      </w:r>
    </w:p>
    <w:p w:rsidR="00B314CC" w:rsidRPr="007C4238" w:rsidRDefault="00B314CC" w:rsidP="00B314CC">
      <w:pPr>
        <w:spacing w:after="0" w:line="360" w:lineRule="auto"/>
        <w:ind w:firstLine="851"/>
        <w:jc w:val="both"/>
      </w:pPr>
    </w:p>
    <w:p w:rsidR="00B314CC" w:rsidRPr="00C05CAF" w:rsidRDefault="00B314CC" w:rsidP="00B314CC">
      <w:pPr>
        <w:spacing w:after="0" w:line="360" w:lineRule="auto"/>
        <w:ind w:firstLine="851"/>
        <w:jc w:val="both"/>
        <w:rPr>
          <w:b/>
        </w:rPr>
      </w:pPr>
      <w:r w:rsidRPr="00C05CAF">
        <w:rPr>
          <w:b/>
        </w:rPr>
        <w:t xml:space="preserve">Генеральным планом на расчетный срок предлагается: 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детского сада на 200 мест в с</w:t>
      </w:r>
      <w:proofErr w:type="gramStart"/>
      <w:r w:rsidRPr="00B12E04">
        <w:t>.К</w:t>
      </w:r>
      <w:proofErr w:type="gramEnd"/>
      <w:r w:rsidRPr="00B12E04">
        <w:t>омсомольское;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 xml:space="preserve">строительство больницы </w:t>
      </w:r>
      <w:proofErr w:type="gramStart"/>
      <w:r w:rsidRPr="00B12E04">
        <w:t>в</w:t>
      </w:r>
      <w:proofErr w:type="gramEnd"/>
      <w:r w:rsidRPr="00B12E04">
        <w:t xml:space="preserve"> с. Комсомольское;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 xml:space="preserve">доведение мощности амбулатории </w:t>
      </w:r>
      <w:proofErr w:type="gramStart"/>
      <w:r w:rsidRPr="00B12E04">
        <w:t>до</w:t>
      </w:r>
      <w:proofErr w:type="gramEnd"/>
      <w:r w:rsidRPr="00B12E04">
        <w:t xml:space="preserve"> нормативной;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аптеки площадью 30м</w:t>
      </w:r>
      <w:r w:rsidRPr="00B12E04">
        <w:rPr>
          <w:vertAlign w:val="superscript"/>
        </w:rPr>
        <w:t>2</w:t>
      </w:r>
      <w:r w:rsidRPr="00B12E04">
        <w:t>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аптеки площадью 30м</w:t>
      </w:r>
      <w:r w:rsidRPr="00B12E04">
        <w:rPr>
          <w:vertAlign w:val="superscript"/>
        </w:rPr>
        <w:t>2</w:t>
      </w:r>
      <w:r w:rsidRPr="00B12E04">
        <w:t>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 xml:space="preserve">строительство стадиона площадью 1 га; 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клуба с библиотекой;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торгового центра площадью 300м</w:t>
      </w:r>
      <w:r w:rsidRPr="00B12E04">
        <w:rPr>
          <w:vertAlign w:val="superscript"/>
        </w:rPr>
        <w:t>2</w:t>
      </w:r>
      <w:r w:rsidRPr="00B12E04">
        <w:t xml:space="preserve">; 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>строительство магазина на 100м</w:t>
      </w:r>
      <w:r w:rsidRPr="00B12E04">
        <w:rPr>
          <w:vertAlign w:val="superscript"/>
        </w:rPr>
        <w:t>2</w:t>
      </w:r>
      <w:r w:rsidRPr="00B12E04">
        <w:t xml:space="preserve">; </w:t>
      </w:r>
    </w:p>
    <w:p w:rsidR="00B314CC" w:rsidRPr="00B12E04" w:rsidRDefault="00B314CC" w:rsidP="00B314CC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B12E04">
        <w:t xml:space="preserve">строительство кафе на 50 мест. </w:t>
      </w:r>
    </w:p>
    <w:p w:rsidR="0016283E" w:rsidRPr="003F692C" w:rsidRDefault="0016283E" w:rsidP="003F692C">
      <w:pPr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</w:p>
    <w:p w:rsidR="00D80BCA" w:rsidRPr="0016283E" w:rsidRDefault="00D80BCA" w:rsidP="003F692C">
      <w:pPr>
        <w:suppressAutoHyphens/>
        <w:spacing w:after="0" w:line="360" w:lineRule="auto"/>
        <w:ind w:firstLine="851"/>
        <w:jc w:val="both"/>
        <w:rPr>
          <w:iCs/>
        </w:rPr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87734141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3C112C" w:rsidRDefault="003C112C" w:rsidP="003C112C">
      <w:pPr>
        <w:keepNext/>
        <w:keepLines/>
        <w:widowControl w:val="0"/>
        <w:spacing w:after="0" w:line="360" w:lineRule="auto"/>
        <w:ind w:firstLine="851"/>
        <w:jc w:val="both"/>
      </w:pPr>
      <w:bookmarkStart w:id="46" w:name="_Toc268263736"/>
      <w:bookmarkStart w:id="47" w:name="_Toc298142867"/>
      <w:r w:rsidRPr="00457626">
        <w:t>Генеральным планом</w:t>
      </w:r>
      <w:r w:rsidRPr="00457626">
        <w:rPr>
          <w:b/>
        </w:rPr>
        <w:t xml:space="preserve"> на п</w:t>
      </w:r>
      <w:r w:rsidR="004B1092">
        <w:rPr>
          <w:b/>
        </w:rPr>
        <w:t>ервую очередь строительства (</w:t>
      </w:r>
      <w:r>
        <w:rPr>
          <w:b/>
        </w:rPr>
        <w:t>2018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6B50FB" w:rsidRPr="00D924A2" w:rsidRDefault="006B50FB" w:rsidP="006B50FB">
      <w:pPr>
        <w:numPr>
          <w:ilvl w:val="0"/>
          <w:numId w:val="27"/>
        </w:numPr>
        <w:spacing w:after="0" w:line="360" w:lineRule="auto"/>
        <w:jc w:val="both"/>
      </w:pPr>
      <w:r w:rsidRPr="00D924A2">
        <w:t>установка уличного освещения на асфальтированных улицах;</w:t>
      </w:r>
    </w:p>
    <w:p w:rsidR="006B50FB" w:rsidRPr="00D924A2" w:rsidRDefault="006B50FB" w:rsidP="006B50FB">
      <w:pPr>
        <w:numPr>
          <w:ilvl w:val="0"/>
          <w:numId w:val="27"/>
        </w:numPr>
        <w:spacing w:after="0" w:line="360" w:lineRule="auto"/>
        <w:jc w:val="both"/>
      </w:pPr>
      <w:r w:rsidRPr="00D924A2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6B50FB" w:rsidRDefault="006B50FB" w:rsidP="006B50FB">
      <w:pPr>
        <w:numPr>
          <w:ilvl w:val="0"/>
          <w:numId w:val="27"/>
        </w:numPr>
        <w:spacing w:after="0" w:line="360" w:lineRule="auto"/>
        <w:jc w:val="both"/>
      </w:pPr>
      <w:r w:rsidRPr="00D924A2">
        <w:lastRenderedPageBreak/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</w:t>
      </w:r>
      <w:r w:rsidR="004B1092">
        <w:t>астройки должна составлять 5–7%;</w:t>
      </w:r>
    </w:p>
    <w:p w:rsidR="004B1092" w:rsidRPr="00D924A2" w:rsidRDefault="004B1092" w:rsidP="006B50FB">
      <w:pPr>
        <w:numPr>
          <w:ilvl w:val="0"/>
          <w:numId w:val="27"/>
        </w:numPr>
        <w:spacing w:after="0" w:line="360" w:lineRule="auto"/>
        <w:jc w:val="both"/>
      </w:pPr>
      <w:r>
        <w:t>асфальтирование улиц с грунтовым покрытием.</w:t>
      </w:r>
    </w:p>
    <w:p w:rsidR="006B50FB" w:rsidRDefault="003C112C" w:rsidP="006B50FB">
      <w:pPr>
        <w:keepNext/>
        <w:keepLines/>
        <w:widowControl w:val="0"/>
        <w:spacing w:after="0" w:line="360" w:lineRule="auto"/>
        <w:ind w:firstLine="851"/>
        <w:jc w:val="both"/>
      </w:pPr>
      <w:r w:rsidRPr="006B50FB">
        <w:t xml:space="preserve">На расчетный срок </w:t>
      </w:r>
      <w:r w:rsidRPr="00457626">
        <w:t>генеральным планом з</w:t>
      </w:r>
      <w:r w:rsidR="008B78CE">
        <w:t>апланировано:</w:t>
      </w:r>
      <w:r w:rsidR="006B50FB" w:rsidRPr="006B50FB">
        <w:t xml:space="preserve"> </w:t>
      </w:r>
    </w:p>
    <w:p w:rsidR="006B50FB" w:rsidRPr="00D924A2" w:rsidRDefault="006B50FB" w:rsidP="006B50FB">
      <w:pPr>
        <w:numPr>
          <w:ilvl w:val="0"/>
          <w:numId w:val="27"/>
        </w:numPr>
        <w:spacing w:after="0" w:line="36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6B50FB" w:rsidRPr="00D924A2" w:rsidRDefault="006B50FB" w:rsidP="006B50FB">
      <w:pPr>
        <w:numPr>
          <w:ilvl w:val="0"/>
          <w:numId w:val="27"/>
        </w:numPr>
        <w:spacing w:after="0" w:line="36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</w:r>
    </w:p>
    <w:p w:rsidR="00D344D4" w:rsidRDefault="00D344D4" w:rsidP="00D344D4">
      <w:pPr>
        <w:spacing w:after="0" w:line="360" w:lineRule="auto"/>
        <w:ind w:firstLine="851"/>
        <w:jc w:val="both"/>
        <w:rPr>
          <w:lang w:eastAsia="ru-RU"/>
        </w:rPr>
      </w:pPr>
    </w:p>
    <w:p w:rsidR="00934148" w:rsidRDefault="00934148" w:rsidP="00934148">
      <w:pPr>
        <w:widowControl w:val="0"/>
        <w:suppressAutoHyphens/>
        <w:spacing w:after="0" w:line="360" w:lineRule="auto"/>
        <w:jc w:val="both"/>
      </w:pPr>
    </w:p>
    <w:p w:rsidR="00E7138C" w:rsidRPr="00565ACD" w:rsidRDefault="00E7138C" w:rsidP="00934148">
      <w:pPr>
        <w:widowControl w:val="0"/>
        <w:suppressAutoHyphens/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8" w:name="_Toc387734142"/>
      <w:r w:rsidRPr="009572D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6"/>
      <w:bookmarkEnd w:id="47"/>
      <w:bookmarkEnd w:id="48"/>
    </w:p>
    <w:p w:rsidR="00A85FC5" w:rsidRPr="00E7138C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End w:id="49"/>
      <w:bookmarkEnd w:id="50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E7138C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6B50FB" w:rsidRPr="00D924A2" w:rsidRDefault="006B50FB" w:rsidP="006B50FB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 xml:space="preserve">ремонт сетей водоснабжения с частичной заменой труб на современные полимерные (около </w:t>
      </w:r>
      <w:r>
        <w:t xml:space="preserve">850 </w:t>
      </w:r>
      <w:r w:rsidRPr="00D924A2">
        <w:t>м водопроводных труб);</w:t>
      </w:r>
    </w:p>
    <w:p w:rsidR="006B50FB" w:rsidRPr="00D924A2" w:rsidRDefault="006B50FB" w:rsidP="006B50FB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6B50FB" w:rsidRPr="00D924A2" w:rsidRDefault="006B50FB" w:rsidP="006B50FB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строительство резервной емкости для целей противопожарной безопасности (216 м</w:t>
      </w:r>
      <w:r w:rsidRPr="00253406">
        <w:rPr>
          <w:vertAlign w:val="superscript"/>
        </w:rPr>
        <w:t>3</w:t>
      </w:r>
      <w:r w:rsidRPr="00D924A2">
        <w:t>).</w:t>
      </w:r>
    </w:p>
    <w:p w:rsidR="00BE0197" w:rsidRPr="00BE0197" w:rsidRDefault="00BE0197" w:rsidP="00BE0197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>На расчетный срок</w:t>
      </w:r>
      <w:r w:rsidRPr="00BE0197">
        <w:rPr>
          <w:b/>
        </w:rPr>
        <w:t xml:space="preserve"> </w:t>
      </w:r>
      <w:r w:rsidRPr="00BE0197">
        <w:t xml:space="preserve">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</w:t>
      </w:r>
      <w:r w:rsidR="00C40B26">
        <w:t>3 557</w:t>
      </w:r>
      <w:r w:rsidRPr="00BE0197">
        <w:t xml:space="preserve"> м</w:t>
      </w:r>
      <w:r w:rsidRPr="00650927">
        <w:rPr>
          <w:vertAlign w:val="superscript"/>
        </w:rPr>
        <w:t>3</w:t>
      </w:r>
      <w:r w:rsidRPr="00BE0197">
        <w:t xml:space="preserve">/сутки. </w:t>
      </w:r>
    </w:p>
    <w:p w:rsidR="003A45CF" w:rsidRDefault="003A45CF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8B78CE" w:rsidRPr="00D924A2" w:rsidRDefault="008B78CE" w:rsidP="008B78CE">
      <w:pPr>
        <w:keepNext/>
        <w:suppressAutoHyphens/>
        <w:spacing w:after="0" w:line="360" w:lineRule="auto"/>
        <w:ind w:firstLine="851"/>
        <w:jc w:val="both"/>
      </w:pPr>
      <w:r w:rsidRPr="00D924A2">
        <w:t xml:space="preserve">Для обеспечения должного функционирования системы водоотведения </w:t>
      </w:r>
      <w:r w:rsidRPr="008B78CE">
        <w:rPr>
          <w:b/>
        </w:rPr>
        <w:t>генеральным планом на I очередь строительства</w:t>
      </w:r>
      <w:r w:rsidRPr="00D924A2">
        <w:t xml:space="preserve">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5C4913">
        <w:t>ого</w:t>
      </w:r>
      <w:r w:rsidRPr="00D924A2">
        <w:t xml:space="preserve"> пункт</w:t>
      </w:r>
      <w:r w:rsidR="005C4913">
        <w:t>а</w:t>
      </w:r>
      <w:r w:rsidRPr="00D924A2">
        <w:t xml:space="preserve"> сельсовета с организацией вывоза стоков на канализационно-очистные сооружения.</w:t>
      </w:r>
    </w:p>
    <w:p w:rsidR="00996686" w:rsidRDefault="00996686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B314CC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lastRenderedPageBreak/>
        <w:t>Теплоснабжение</w:t>
      </w:r>
    </w:p>
    <w:p w:rsidR="00FD1667" w:rsidRPr="000F270D" w:rsidRDefault="00FD1667" w:rsidP="00FD1667">
      <w:pPr>
        <w:widowControl w:val="0"/>
        <w:spacing w:after="0" w:line="36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934148">
      <w:pPr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Default="00C24449" w:rsidP="008B78CE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650927" w:rsidRPr="00D90998" w:rsidRDefault="00650927" w:rsidP="00650927">
      <w:pPr>
        <w:keepNext/>
        <w:suppressAutoHyphens/>
        <w:spacing w:after="0" w:line="360" w:lineRule="auto"/>
        <w:jc w:val="both"/>
        <w:rPr>
          <w:b/>
        </w:rPr>
      </w:pPr>
      <w:r>
        <w:rPr>
          <w:b/>
        </w:rPr>
        <w:t xml:space="preserve">Генеральным планом на </w:t>
      </w:r>
      <w:r>
        <w:rPr>
          <w:b/>
          <w:lang w:val="en-US"/>
        </w:rPr>
        <w:t>I</w:t>
      </w:r>
      <w:r>
        <w:rPr>
          <w:b/>
        </w:rPr>
        <w:t xml:space="preserve"> очередь строительства:</w:t>
      </w:r>
    </w:p>
    <w:p w:rsidR="00650927" w:rsidRDefault="00650927" w:rsidP="00650927">
      <w:pPr>
        <w:pStyle w:val="afa"/>
        <w:keepNext/>
        <w:numPr>
          <w:ilvl w:val="0"/>
          <w:numId w:val="46"/>
        </w:numPr>
        <w:suppressAutoHyphens/>
        <w:spacing w:after="0" w:line="360" w:lineRule="auto"/>
        <w:jc w:val="both"/>
      </w:pPr>
      <w:r>
        <w:t xml:space="preserve">реконструкцию и модернизацию существующих сетей и объектов системы газоснабжения; </w:t>
      </w:r>
    </w:p>
    <w:p w:rsidR="00650927" w:rsidRDefault="00650927" w:rsidP="00650927">
      <w:pPr>
        <w:pStyle w:val="afa"/>
        <w:keepNext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</w:r>
    </w:p>
    <w:p w:rsidR="00650927" w:rsidRDefault="00650927" w:rsidP="00650927">
      <w:pPr>
        <w:pStyle w:val="afa"/>
        <w:keepNext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I очередь строительства объектов жилой и общественно-деловой застройки.</w:t>
      </w:r>
    </w:p>
    <w:p w:rsidR="00650927" w:rsidRDefault="00650927" w:rsidP="00650927">
      <w:pPr>
        <w:keepNext/>
        <w:suppressAutoHyphens/>
        <w:spacing w:after="0" w:line="360" w:lineRule="auto"/>
        <w:jc w:val="both"/>
        <w:rPr>
          <w:b/>
        </w:rPr>
      </w:pPr>
      <w:r>
        <w:rPr>
          <w:b/>
        </w:rPr>
        <w:t>Генеральным планом</w:t>
      </w:r>
      <w:r w:rsidRPr="00D90998">
        <w:rPr>
          <w:b/>
        </w:rPr>
        <w:t xml:space="preserve"> на </w:t>
      </w:r>
      <w:r>
        <w:rPr>
          <w:b/>
        </w:rPr>
        <w:t>расчетный срок</w:t>
      </w:r>
      <w:r w:rsidRPr="00D90998">
        <w:rPr>
          <w:b/>
        </w:rPr>
        <w:t>:</w:t>
      </w:r>
    </w:p>
    <w:p w:rsidR="00650927" w:rsidRDefault="00650927" w:rsidP="00650927">
      <w:pPr>
        <w:pStyle w:val="afa"/>
        <w:keepNext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расчетный срок;</w:t>
      </w:r>
    </w:p>
    <w:p w:rsidR="00650927" w:rsidRDefault="00650927" w:rsidP="00650927">
      <w:pPr>
        <w:pStyle w:val="afa"/>
        <w:keepNext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расчетный срок объектов жилой и общественно-деловой застройки.</w:t>
      </w:r>
    </w:p>
    <w:p w:rsidR="00CC65E5" w:rsidRPr="00D924A2" w:rsidRDefault="00CC65E5" w:rsidP="008B78CE">
      <w:pPr>
        <w:suppressAutoHyphens/>
        <w:spacing w:after="0" w:line="360" w:lineRule="auto"/>
        <w:ind w:firstLine="851"/>
        <w:jc w:val="both"/>
      </w:pPr>
    </w:p>
    <w:p w:rsidR="008D54CD" w:rsidRPr="00FD166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8B78CE" w:rsidRPr="00CC65E5" w:rsidRDefault="00AC7439" w:rsidP="00CC65E5">
      <w:pPr>
        <w:suppressAutoHyphens/>
        <w:spacing w:after="0" w:line="360" w:lineRule="auto"/>
        <w:ind w:firstLine="851"/>
        <w:jc w:val="both"/>
        <w:rPr>
          <w:b/>
        </w:rPr>
      </w:pPr>
      <w:r w:rsidRPr="00B11907">
        <w:rPr>
          <w:b/>
        </w:rPr>
        <w:t xml:space="preserve">Генеральным планом </w:t>
      </w:r>
      <w:r w:rsidRPr="00CC65E5">
        <w:rPr>
          <w:b/>
        </w:rPr>
        <w:t xml:space="preserve">предусмотрены </w:t>
      </w:r>
      <w:r w:rsidRPr="00CC65E5">
        <w:t>следующие мероприятия по развитию системы электроснабжения села:</w:t>
      </w:r>
      <w:r w:rsidR="008B78CE" w:rsidRPr="00CC65E5">
        <w:t xml:space="preserve"> </w:t>
      </w:r>
    </w:p>
    <w:p w:rsidR="00650927" w:rsidRPr="00D924A2" w:rsidRDefault="00650927" w:rsidP="00650927">
      <w:pPr>
        <w:numPr>
          <w:ilvl w:val="0"/>
          <w:numId w:val="12"/>
        </w:numPr>
        <w:spacing w:after="0" w:line="360" w:lineRule="auto"/>
        <w:jc w:val="both"/>
        <w:rPr>
          <w:lang w:eastAsia="ru-RU"/>
        </w:rPr>
      </w:pPr>
      <w:r w:rsidRPr="00D924A2">
        <w:rPr>
          <w:lang w:eastAsia="ru-RU"/>
        </w:rPr>
        <w:t>подключение к системе электроснабжения запланированных на Ι очередь объектов жилой и общественно-деловой застройки</w:t>
      </w:r>
      <w:r>
        <w:rPr>
          <w:lang w:eastAsia="ru-RU"/>
        </w:rPr>
        <w:t>;</w:t>
      </w:r>
    </w:p>
    <w:p w:rsidR="00650927" w:rsidRPr="00D924A2" w:rsidRDefault="00650927" w:rsidP="00650927">
      <w:pPr>
        <w:numPr>
          <w:ilvl w:val="0"/>
          <w:numId w:val="12"/>
        </w:numPr>
        <w:spacing w:after="0" w:line="360" w:lineRule="auto"/>
        <w:jc w:val="both"/>
        <w:rPr>
          <w:lang w:eastAsia="ru-RU"/>
        </w:rPr>
      </w:pPr>
      <w:r w:rsidRPr="00D924A2">
        <w:rPr>
          <w:lang w:eastAsia="ru-RU"/>
        </w:rPr>
        <w:t>строительство (в новых микрорайонах) и капитальный ремонт линий электропередач</w:t>
      </w:r>
      <w:r>
        <w:rPr>
          <w:lang w:eastAsia="ru-RU"/>
        </w:rPr>
        <w:t xml:space="preserve">. </w:t>
      </w:r>
    </w:p>
    <w:p w:rsidR="00AC7439" w:rsidRPr="00B11907" w:rsidRDefault="00AC7439" w:rsidP="00AC7439">
      <w:pPr>
        <w:keepNext/>
        <w:spacing w:after="0" w:line="360" w:lineRule="auto"/>
        <w:ind w:firstLine="851"/>
        <w:jc w:val="both"/>
      </w:pPr>
    </w:p>
    <w:p w:rsidR="00A00AC8" w:rsidRPr="00FD1667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AC7439" w:rsidRDefault="00AC7439" w:rsidP="00AC7439">
      <w:pPr>
        <w:suppressAutoHyphens/>
        <w:spacing w:after="0" w:line="360" w:lineRule="auto"/>
        <w:ind w:firstLine="851"/>
        <w:jc w:val="both"/>
        <w:rPr>
          <w:rStyle w:val="aff5"/>
          <w:i w:val="0"/>
        </w:rPr>
      </w:pPr>
      <w:r w:rsidRPr="00CE164B">
        <w:t xml:space="preserve">Для развития системы телефонной связи </w:t>
      </w:r>
      <w:r w:rsidRPr="00DA0FE1">
        <w:rPr>
          <w:rStyle w:val="aff5"/>
          <w:b/>
          <w:i w:val="0"/>
        </w:rPr>
        <w:t>генеральным планом на</w:t>
      </w:r>
      <w:r w:rsidRPr="00CE164B">
        <w:rPr>
          <w:rStyle w:val="aff5"/>
          <w:b/>
          <w:i w:val="0"/>
        </w:rPr>
        <w:t xml:space="preserve"> расчетный срок </w:t>
      </w:r>
      <w:r w:rsidRPr="00CE164B">
        <w:rPr>
          <w:rStyle w:val="aff5"/>
          <w:i w:val="0"/>
        </w:rPr>
        <w:t>в качестве мероприятий определено:</w:t>
      </w:r>
    </w:p>
    <w:p w:rsidR="00650927" w:rsidRDefault="00650927" w:rsidP="00AC7439">
      <w:pPr>
        <w:suppressAutoHyphens/>
        <w:spacing w:after="0" w:line="360" w:lineRule="auto"/>
        <w:ind w:firstLine="851"/>
        <w:jc w:val="both"/>
        <w:rPr>
          <w:rStyle w:val="aff5"/>
          <w:i w:val="0"/>
        </w:rPr>
      </w:pPr>
    </w:p>
    <w:p w:rsidR="00650927" w:rsidRPr="00D924A2" w:rsidRDefault="00650927" w:rsidP="00650927">
      <w:pPr>
        <w:numPr>
          <w:ilvl w:val="0"/>
          <w:numId w:val="12"/>
        </w:numPr>
        <w:spacing w:after="0" w:line="360" w:lineRule="auto"/>
        <w:jc w:val="both"/>
        <w:rPr>
          <w:lang w:eastAsia="ru-RU"/>
        </w:rPr>
      </w:pPr>
      <w:r w:rsidRPr="00D924A2">
        <w:rPr>
          <w:lang w:eastAsia="ru-RU"/>
        </w:rPr>
        <w:t xml:space="preserve">обеспечение общей мощности действующей АТС не менее  </w:t>
      </w:r>
      <w:r>
        <w:rPr>
          <w:lang w:eastAsia="ru-RU"/>
        </w:rPr>
        <w:t>1 832</w:t>
      </w:r>
      <w:r w:rsidRPr="00D924A2">
        <w:rPr>
          <w:lang w:eastAsia="ru-RU"/>
        </w:rPr>
        <w:t xml:space="preserve"> номер</w:t>
      </w:r>
      <w:r w:rsidR="00BB06D2">
        <w:rPr>
          <w:lang w:eastAsia="ru-RU"/>
        </w:rPr>
        <w:t>ов</w:t>
      </w:r>
      <w:r w:rsidRPr="00D924A2">
        <w:rPr>
          <w:lang w:eastAsia="ru-RU"/>
        </w:rPr>
        <w:t>;</w:t>
      </w:r>
    </w:p>
    <w:p w:rsidR="00650927" w:rsidRPr="00D924A2" w:rsidRDefault="00650927" w:rsidP="00650927">
      <w:pPr>
        <w:numPr>
          <w:ilvl w:val="0"/>
          <w:numId w:val="12"/>
        </w:numPr>
        <w:spacing w:after="0" w:line="360" w:lineRule="auto"/>
        <w:jc w:val="both"/>
        <w:rPr>
          <w:lang w:eastAsia="ru-RU"/>
        </w:rPr>
      </w:pPr>
      <w:r w:rsidRPr="00D924A2">
        <w:rPr>
          <w:lang w:eastAsia="ru-RU"/>
        </w:rPr>
        <w:t>улучшение качества сотовой связи и интернета;</w:t>
      </w:r>
    </w:p>
    <w:p w:rsidR="00650927" w:rsidRPr="00D924A2" w:rsidRDefault="00650927" w:rsidP="00650927">
      <w:pPr>
        <w:numPr>
          <w:ilvl w:val="0"/>
          <w:numId w:val="12"/>
        </w:numPr>
        <w:spacing w:after="0" w:line="360" w:lineRule="auto"/>
        <w:jc w:val="both"/>
        <w:rPr>
          <w:lang w:eastAsia="ru-RU"/>
        </w:rPr>
      </w:pPr>
      <w:r w:rsidRPr="00D924A2">
        <w:rPr>
          <w:lang w:eastAsia="ru-RU"/>
        </w:rPr>
        <w:t>прокладка дополнительных слаботочных сетей к местам застройки жилищного фонда.</w:t>
      </w:r>
    </w:p>
    <w:p w:rsidR="00650927" w:rsidRDefault="00650927" w:rsidP="00AC7439">
      <w:pPr>
        <w:suppressAutoHyphens/>
        <w:spacing w:after="0" w:line="360" w:lineRule="auto"/>
        <w:ind w:firstLine="851"/>
        <w:jc w:val="both"/>
        <w:rPr>
          <w:rStyle w:val="aff5"/>
          <w:i w:val="0"/>
        </w:rPr>
      </w:pP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3" w:name="_Toc387734143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:rsidR="0007515A" w:rsidRPr="00C66C98" w:rsidRDefault="0007515A" w:rsidP="0007515A">
      <w:pPr>
        <w:keepNext/>
        <w:widowControl w:val="0"/>
        <w:suppressAutoHyphens/>
        <w:spacing w:after="0" w:line="360" w:lineRule="auto"/>
        <w:jc w:val="center"/>
        <w:rPr>
          <w:b/>
          <w:i/>
        </w:rPr>
      </w:pPr>
      <w:bookmarkStart w:id="54" w:name="_Toc268263746"/>
      <w:bookmarkStart w:id="55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Default="00DA0FE1" w:rsidP="00DA0FE1">
      <w:pPr>
        <w:widowControl w:val="0"/>
        <w:spacing w:after="0" w:line="36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</w:t>
      </w:r>
      <w:r w:rsidR="00CF2652">
        <w:rPr>
          <w:b/>
          <w:i/>
        </w:rPr>
        <w:t xml:space="preserve"> </w:t>
      </w:r>
      <w:r w:rsidRPr="00406DA0">
        <w:rPr>
          <w:b/>
          <w:i/>
        </w:rPr>
        <w:t>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5C4913" w:rsidRDefault="005C4913" w:rsidP="005C4913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>
        <w:t>выявление всех несанкционированных свалок и их рекультивация;</w:t>
      </w:r>
    </w:p>
    <w:p w:rsidR="005C4913" w:rsidRDefault="005C4913" w:rsidP="005C4913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>
        <w:t>разработка схемы санитарной очистки территории с применением мусорных контейнеров;</w:t>
      </w:r>
    </w:p>
    <w:p w:rsidR="005C4913" w:rsidRPr="005E45AE" w:rsidRDefault="005C4913" w:rsidP="005C4913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E21053">
        <w:t>организ</w:t>
      </w:r>
      <w:r>
        <w:t>ация</w:t>
      </w:r>
      <w:r w:rsidRPr="00E21053">
        <w:t xml:space="preserve"> выбор</w:t>
      </w:r>
      <w:r>
        <w:t>а</w:t>
      </w:r>
      <w:r w:rsidRPr="00E21053">
        <w:t xml:space="preserve"> места для оборудовани</w:t>
      </w:r>
      <w:r>
        <w:t>я</w:t>
      </w:r>
      <w:r w:rsidRPr="00E21053">
        <w:t xml:space="preserve"> полигона для временного размещения твердых бытовых отходов и мусора, об</w:t>
      </w:r>
      <w:r>
        <w:t xml:space="preserve">разуемых на территории МО «село </w:t>
      </w:r>
      <w:r w:rsidR="00A749D0">
        <w:t>Комсомольское</w:t>
      </w:r>
      <w:r w:rsidRPr="00E21053">
        <w:t>»</w:t>
      </w:r>
      <w:r>
        <w:t>;</w:t>
      </w:r>
    </w:p>
    <w:p w:rsidR="005C4913" w:rsidRDefault="005C4913" w:rsidP="005C4913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>
        <w:t>организация регулярного сбора ТБО у населения, оборудование ко</w:t>
      </w:r>
      <w:r w:rsidR="00BB06D2">
        <w:t xml:space="preserve">нтейнерных площадок, установка 64-х </w:t>
      </w:r>
      <w:r>
        <w:t>контейнеров.</w:t>
      </w:r>
    </w:p>
    <w:p w:rsidR="008B78CE" w:rsidRDefault="008B78CE" w:rsidP="00DA0FE1">
      <w:pPr>
        <w:widowControl w:val="0"/>
        <w:spacing w:after="0" w:line="360" w:lineRule="auto"/>
        <w:ind w:firstLine="851"/>
        <w:jc w:val="both"/>
      </w:pP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07515A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395E75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00009E">
        <w:t>2</w:t>
      </w:r>
      <w:r w:rsidRPr="00457626">
        <w:t xml:space="preserve"> га.</w:t>
      </w:r>
    </w:p>
    <w:p w:rsidR="002417E8" w:rsidRPr="00FC26B8" w:rsidRDefault="002417E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87734144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6"/>
    </w:p>
    <w:p w:rsidR="006A53E1" w:rsidRPr="00D924A2" w:rsidRDefault="006A53E1" w:rsidP="006A53E1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</w:t>
      </w:r>
      <w:r>
        <w:t>я</w:t>
      </w:r>
      <w:r w:rsidRPr="00D924A2">
        <w:t xml:space="preserve"> </w:t>
      </w:r>
      <w:r>
        <w:t xml:space="preserve">«село Комсомольское» объектов культурного наследия нет. </w:t>
      </w:r>
    </w:p>
    <w:p w:rsidR="002B6C50" w:rsidRPr="005E45AE" w:rsidRDefault="002B6C50" w:rsidP="0007515A">
      <w:pPr>
        <w:widowControl w:val="0"/>
        <w:tabs>
          <w:tab w:val="left" w:pos="1134"/>
        </w:tabs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7" w:name="_Toc387734145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охране окружающей среды</w:t>
      </w:r>
      <w:bookmarkEnd w:id="54"/>
      <w:bookmarkEnd w:id="55"/>
      <w:bookmarkEnd w:id="57"/>
    </w:p>
    <w:p w:rsidR="006C52A0" w:rsidRPr="00457626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58" w:name="_Toc305146126"/>
      <w:bookmarkStart w:id="59" w:name="_Toc306863900"/>
      <w:bookmarkEnd w:id="58"/>
      <w:bookmarkEnd w:id="59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5B454B" w:rsidRPr="00457626" w:rsidRDefault="00D20C2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>о</w:t>
      </w:r>
      <w:r w:rsidR="005B454B" w:rsidRPr="005B454B">
        <w:t xml:space="preserve">рганизация </w:t>
      </w:r>
      <w:r w:rsidR="00182064">
        <w:t>5-ти</w:t>
      </w:r>
      <w:r w:rsidR="000C1F86">
        <w:t xml:space="preserve"> </w:t>
      </w:r>
      <w:r w:rsidR="005B454B" w:rsidRPr="005B454B">
        <w:t>парк</w:t>
      </w:r>
      <w:r w:rsidR="000C1F86">
        <w:t xml:space="preserve">ов общей </w:t>
      </w:r>
      <w:r w:rsidR="005B454B" w:rsidRPr="005B454B">
        <w:t xml:space="preserve"> площадью </w:t>
      </w:r>
      <w:r w:rsidR="00182064">
        <w:t>1</w:t>
      </w:r>
      <w:r w:rsidR="00247988">
        <w:t>3,7</w:t>
      </w:r>
      <w:r w:rsidR="005B454B" w:rsidRPr="005B454B">
        <w:t xml:space="preserve"> га</w:t>
      </w:r>
      <w:r w:rsidR="006356EA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387734146"/>
      <w:r w:rsidRPr="00FC26B8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0"/>
    </w:p>
    <w:p w:rsidR="006C52A0" w:rsidRPr="00457626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1" w:name="_Toc251150551"/>
      <w:bookmarkStart w:id="62" w:name="_Toc268263751"/>
      <w:bookmarkEnd w:id="3"/>
      <w:bookmarkEnd w:id="4"/>
      <w:bookmarkEnd w:id="5"/>
      <w:bookmarkEnd w:id="6"/>
      <w:bookmarkEnd w:id="7"/>
      <w:bookmarkEnd w:id="61"/>
      <w:bookmarkEnd w:id="62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Мероприятия по инженерной защите от морозного (криогенного) пучения грунтов: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lastRenderedPageBreak/>
        <w:t>комбинированные.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реконструкция сети электроснабжения с учетом положения п.п.5.1, 5.3., 5.9, 5.10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>п.п.2.2, 2.4, 2.6, 2.7, 2.8 СНиП 2.01.51-90</w:t>
      </w:r>
      <w:r w:rsidR="00D51925">
        <w:t>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 xml:space="preserve">том эффективного радиуса </w:t>
      </w:r>
      <w:proofErr w:type="spellStart"/>
      <w:r w:rsidRPr="00457626">
        <w:t>звукопокрытия</w:t>
      </w:r>
      <w:proofErr w:type="spellEnd"/>
      <w:r w:rsidRPr="00457626">
        <w:t xml:space="preserve">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lastRenderedPageBreak/>
        <w:t>республики</w:t>
      </w:r>
      <w:r w:rsidRPr="00457626">
        <w:t xml:space="preserve"> через ЕДДС района, в том числе с соблюдением требований п.п.6.1, 6.10, 6.21 СНиП 2.01.51-90;</w:t>
      </w:r>
    </w:p>
    <w:p w:rsidR="006C52A0" w:rsidRPr="00457626" w:rsidRDefault="006C52A0" w:rsidP="00395E75">
      <w:pPr>
        <w:pStyle w:val="af9"/>
        <w:numPr>
          <w:ilvl w:val="0"/>
          <w:numId w:val="20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a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38" w:rsidRDefault="00F67938" w:rsidP="00CE5A1B">
      <w:pPr>
        <w:spacing w:after="0" w:line="240" w:lineRule="auto"/>
      </w:pPr>
      <w:r>
        <w:separator/>
      </w:r>
    </w:p>
  </w:endnote>
  <w:endnote w:type="continuationSeparator" w:id="0">
    <w:p w:rsidR="00F67938" w:rsidRDefault="00F67938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48" w:rsidRDefault="00152D48">
    <w:pPr>
      <w:pStyle w:val="a8"/>
      <w:jc w:val="right"/>
    </w:pPr>
    <w:fldSimple w:instr=" PAGE   \* MERGEFORMAT ">
      <w:r>
        <w:rPr>
          <w:noProof/>
        </w:rPr>
        <w:t>2</w:t>
      </w:r>
    </w:fldSimple>
  </w:p>
  <w:p w:rsidR="00152D48" w:rsidRDefault="00152D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48" w:rsidRDefault="00152D48">
    <w:pPr>
      <w:pStyle w:val="a8"/>
      <w:jc w:val="right"/>
    </w:pPr>
    <w:fldSimple w:instr=" PAGE   \* MERGEFORMAT ">
      <w:r>
        <w:rPr>
          <w:noProof/>
        </w:rPr>
        <w:t>13</w:t>
      </w:r>
    </w:fldSimple>
  </w:p>
  <w:p w:rsidR="00152D48" w:rsidRDefault="00152D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38" w:rsidRDefault="00F67938" w:rsidP="00CE5A1B">
      <w:pPr>
        <w:spacing w:after="0" w:line="240" w:lineRule="auto"/>
      </w:pPr>
      <w:r>
        <w:separator/>
      </w:r>
    </w:p>
  </w:footnote>
  <w:footnote w:type="continuationSeparator" w:id="0">
    <w:p w:rsidR="00F67938" w:rsidRDefault="00F67938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48" w:rsidRDefault="00152D48" w:rsidP="000229B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2D48" w:rsidRDefault="00152D48" w:rsidP="000229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48" w:rsidRPr="00F06631" w:rsidRDefault="00152D48" w:rsidP="000229BA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30772"/>
    <w:multiLevelType w:val="hybridMultilevel"/>
    <w:tmpl w:val="938CFD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20166E5"/>
    <w:multiLevelType w:val="hybridMultilevel"/>
    <w:tmpl w:val="5CD241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D335170"/>
    <w:multiLevelType w:val="hybridMultilevel"/>
    <w:tmpl w:val="F4D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A9526E"/>
    <w:multiLevelType w:val="hybridMultilevel"/>
    <w:tmpl w:val="9306D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2203A28">
      <w:start w:val="1"/>
      <w:numFmt w:val="decimal"/>
      <w:lvlText w:val="%2."/>
      <w:legacy w:legacy="1" w:legacySpace="120" w:legacyIndent="284"/>
      <w:lvlJc w:val="left"/>
      <w:pPr>
        <w:ind w:left="1364" w:hanging="284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5635E7"/>
    <w:multiLevelType w:val="hybridMultilevel"/>
    <w:tmpl w:val="35486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CE4738E"/>
    <w:multiLevelType w:val="hybridMultilevel"/>
    <w:tmpl w:val="98F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2FD46D1"/>
    <w:multiLevelType w:val="multilevel"/>
    <w:tmpl w:val="EB164524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5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3D57E75"/>
    <w:multiLevelType w:val="hybridMultilevel"/>
    <w:tmpl w:val="66AA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4A86E05"/>
    <w:multiLevelType w:val="hybridMultilevel"/>
    <w:tmpl w:val="0F0C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01F61C3"/>
    <w:multiLevelType w:val="hybridMultilevel"/>
    <w:tmpl w:val="7D2466E0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8D520D6E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C511C13"/>
    <w:multiLevelType w:val="hybridMultilevel"/>
    <w:tmpl w:val="9382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6752993"/>
    <w:multiLevelType w:val="hybridMultilevel"/>
    <w:tmpl w:val="5B984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5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4"/>
  </w:num>
  <w:num w:numId="5">
    <w:abstractNumId w:val="39"/>
  </w:num>
  <w:num w:numId="6">
    <w:abstractNumId w:val="21"/>
  </w:num>
  <w:num w:numId="7">
    <w:abstractNumId w:val="10"/>
  </w:num>
  <w:num w:numId="8">
    <w:abstractNumId w:val="35"/>
  </w:num>
  <w:num w:numId="9">
    <w:abstractNumId w:val="5"/>
  </w:num>
  <w:num w:numId="10">
    <w:abstractNumId w:val="47"/>
  </w:num>
  <w:num w:numId="11">
    <w:abstractNumId w:val="28"/>
  </w:num>
  <w:num w:numId="12">
    <w:abstractNumId w:val="36"/>
  </w:num>
  <w:num w:numId="13">
    <w:abstractNumId w:val="46"/>
  </w:num>
  <w:num w:numId="14">
    <w:abstractNumId w:val="23"/>
  </w:num>
  <w:num w:numId="15">
    <w:abstractNumId w:val="48"/>
  </w:num>
  <w:num w:numId="16">
    <w:abstractNumId w:val="42"/>
  </w:num>
  <w:num w:numId="17">
    <w:abstractNumId w:val="29"/>
  </w:num>
  <w:num w:numId="18">
    <w:abstractNumId w:val="11"/>
  </w:num>
  <w:num w:numId="19">
    <w:abstractNumId w:val="45"/>
  </w:num>
  <w:num w:numId="20">
    <w:abstractNumId w:val="44"/>
  </w:num>
  <w:num w:numId="21">
    <w:abstractNumId w:val="7"/>
  </w:num>
  <w:num w:numId="22">
    <w:abstractNumId w:val="17"/>
  </w:num>
  <w:num w:numId="23">
    <w:abstractNumId w:val="4"/>
  </w:num>
  <w:num w:numId="24">
    <w:abstractNumId w:val="33"/>
  </w:num>
  <w:num w:numId="25">
    <w:abstractNumId w:val="31"/>
  </w:num>
  <w:num w:numId="26">
    <w:abstractNumId w:val="26"/>
  </w:num>
  <w:num w:numId="27">
    <w:abstractNumId w:val="24"/>
  </w:num>
  <w:num w:numId="28">
    <w:abstractNumId w:val="20"/>
  </w:num>
  <w:num w:numId="29">
    <w:abstractNumId w:val="12"/>
  </w:num>
  <w:num w:numId="30">
    <w:abstractNumId w:val="0"/>
    <w:lvlOverride w:ilvl="0">
      <w:startOverride w:val="1"/>
    </w:lvlOverride>
  </w:num>
  <w:num w:numId="31">
    <w:abstractNumId w:val="3"/>
  </w:num>
  <w:num w:numId="32">
    <w:abstractNumId w:va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</w:num>
  <w:num w:numId="38">
    <w:abstractNumId w:val="34"/>
  </w:num>
  <w:num w:numId="39">
    <w:abstractNumId w:val="1"/>
  </w:num>
  <w:num w:numId="40">
    <w:abstractNumId w:val="18"/>
  </w:num>
  <w:num w:numId="41">
    <w:abstractNumId w:val="38"/>
  </w:num>
  <w:num w:numId="42">
    <w:abstractNumId w:val="37"/>
  </w:num>
  <w:num w:numId="43">
    <w:abstractNumId w:val="30"/>
  </w:num>
  <w:num w:numId="44">
    <w:abstractNumId w:val="9"/>
  </w:num>
  <w:num w:numId="45">
    <w:abstractNumId w:val="43"/>
  </w:num>
  <w:num w:numId="46">
    <w:abstractNumId w:val="41"/>
  </w:num>
  <w:num w:numId="47">
    <w:abstractNumId w:val="13"/>
  </w:num>
  <w:num w:numId="48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009E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81B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28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1F86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1898"/>
    <w:rsid w:val="00152944"/>
    <w:rsid w:val="00152D48"/>
    <w:rsid w:val="00155676"/>
    <w:rsid w:val="001560FE"/>
    <w:rsid w:val="00156BA5"/>
    <w:rsid w:val="0016283E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064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402A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FB7"/>
    <w:rsid w:val="001F2162"/>
    <w:rsid w:val="001F4D13"/>
    <w:rsid w:val="001F6BCC"/>
    <w:rsid w:val="001F7E55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5B1"/>
    <w:rsid w:val="00242BB0"/>
    <w:rsid w:val="002466B7"/>
    <w:rsid w:val="00247988"/>
    <w:rsid w:val="00250002"/>
    <w:rsid w:val="00252F3C"/>
    <w:rsid w:val="0025587A"/>
    <w:rsid w:val="00257A7E"/>
    <w:rsid w:val="00260496"/>
    <w:rsid w:val="00260502"/>
    <w:rsid w:val="00263219"/>
    <w:rsid w:val="00263C4A"/>
    <w:rsid w:val="00264646"/>
    <w:rsid w:val="00267757"/>
    <w:rsid w:val="0027025D"/>
    <w:rsid w:val="002718C1"/>
    <w:rsid w:val="00276578"/>
    <w:rsid w:val="0027797A"/>
    <w:rsid w:val="002800D8"/>
    <w:rsid w:val="00281E0F"/>
    <w:rsid w:val="00281F61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2E04"/>
    <w:rsid w:val="0029300F"/>
    <w:rsid w:val="0029395A"/>
    <w:rsid w:val="002939CC"/>
    <w:rsid w:val="002957A4"/>
    <w:rsid w:val="00296414"/>
    <w:rsid w:val="00296792"/>
    <w:rsid w:val="002979C8"/>
    <w:rsid w:val="002A11F5"/>
    <w:rsid w:val="002A21E0"/>
    <w:rsid w:val="002A3D0A"/>
    <w:rsid w:val="002A3EE8"/>
    <w:rsid w:val="002A3FC0"/>
    <w:rsid w:val="002A667D"/>
    <w:rsid w:val="002B062E"/>
    <w:rsid w:val="002B13B8"/>
    <w:rsid w:val="002B1660"/>
    <w:rsid w:val="002B22C8"/>
    <w:rsid w:val="002B47C9"/>
    <w:rsid w:val="002B567C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36BA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5C1C"/>
    <w:rsid w:val="003579FE"/>
    <w:rsid w:val="00363B24"/>
    <w:rsid w:val="00363FB5"/>
    <w:rsid w:val="0036707D"/>
    <w:rsid w:val="0036749B"/>
    <w:rsid w:val="00370429"/>
    <w:rsid w:val="00370EE4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5E75"/>
    <w:rsid w:val="00396B47"/>
    <w:rsid w:val="00397D2C"/>
    <w:rsid w:val="003A0D24"/>
    <w:rsid w:val="003A45CF"/>
    <w:rsid w:val="003A45D6"/>
    <w:rsid w:val="003A5D1E"/>
    <w:rsid w:val="003B52C7"/>
    <w:rsid w:val="003B6533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3F692C"/>
    <w:rsid w:val="00405CA8"/>
    <w:rsid w:val="004067CD"/>
    <w:rsid w:val="00406B15"/>
    <w:rsid w:val="00406E5C"/>
    <w:rsid w:val="00411DE7"/>
    <w:rsid w:val="00413E5D"/>
    <w:rsid w:val="00415315"/>
    <w:rsid w:val="00415833"/>
    <w:rsid w:val="00415B32"/>
    <w:rsid w:val="004171AB"/>
    <w:rsid w:val="00421AC2"/>
    <w:rsid w:val="00423571"/>
    <w:rsid w:val="004255A3"/>
    <w:rsid w:val="00426CCF"/>
    <w:rsid w:val="004276E7"/>
    <w:rsid w:val="004301D5"/>
    <w:rsid w:val="00430F62"/>
    <w:rsid w:val="004333CD"/>
    <w:rsid w:val="00433CD5"/>
    <w:rsid w:val="00435BFB"/>
    <w:rsid w:val="004370FA"/>
    <w:rsid w:val="00437E85"/>
    <w:rsid w:val="00441F4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2A2D"/>
    <w:rsid w:val="004A3402"/>
    <w:rsid w:val="004A761F"/>
    <w:rsid w:val="004B0717"/>
    <w:rsid w:val="004B1092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19BC"/>
    <w:rsid w:val="00532277"/>
    <w:rsid w:val="005328BD"/>
    <w:rsid w:val="00532F50"/>
    <w:rsid w:val="00537AD9"/>
    <w:rsid w:val="00542537"/>
    <w:rsid w:val="00542C27"/>
    <w:rsid w:val="00542D8E"/>
    <w:rsid w:val="00543454"/>
    <w:rsid w:val="00544B34"/>
    <w:rsid w:val="00544FE4"/>
    <w:rsid w:val="00545FC6"/>
    <w:rsid w:val="00546C69"/>
    <w:rsid w:val="00547DE7"/>
    <w:rsid w:val="00550648"/>
    <w:rsid w:val="00550C65"/>
    <w:rsid w:val="005538A8"/>
    <w:rsid w:val="005538BE"/>
    <w:rsid w:val="00553C12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7322A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B73DC"/>
    <w:rsid w:val="005C1479"/>
    <w:rsid w:val="005C2733"/>
    <w:rsid w:val="005C491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57DF"/>
    <w:rsid w:val="005F7895"/>
    <w:rsid w:val="00600D6E"/>
    <w:rsid w:val="00600F37"/>
    <w:rsid w:val="00605098"/>
    <w:rsid w:val="0060564B"/>
    <w:rsid w:val="0060726F"/>
    <w:rsid w:val="006074B6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3E6F"/>
    <w:rsid w:val="006356EA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927"/>
    <w:rsid w:val="00653597"/>
    <w:rsid w:val="0065539B"/>
    <w:rsid w:val="0065676D"/>
    <w:rsid w:val="00662151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77AB"/>
    <w:rsid w:val="0069331E"/>
    <w:rsid w:val="00696E6A"/>
    <w:rsid w:val="00697723"/>
    <w:rsid w:val="006A2D2F"/>
    <w:rsid w:val="006A2FDA"/>
    <w:rsid w:val="006A53E1"/>
    <w:rsid w:val="006B1F84"/>
    <w:rsid w:val="006B211C"/>
    <w:rsid w:val="006B3067"/>
    <w:rsid w:val="006B50FB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5AF3"/>
    <w:rsid w:val="006D5EAC"/>
    <w:rsid w:val="006E07A2"/>
    <w:rsid w:val="006E0C1E"/>
    <w:rsid w:val="006E0CC2"/>
    <w:rsid w:val="006E2094"/>
    <w:rsid w:val="006E39A8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331F"/>
    <w:rsid w:val="007046BC"/>
    <w:rsid w:val="00704B21"/>
    <w:rsid w:val="00706366"/>
    <w:rsid w:val="00710113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715"/>
    <w:rsid w:val="00726F73"/>
    <w:rsid w:val="00727229"/>
    <w:rsid w:val="00732897"/>
    <w:rsid w:val="00732ED5"/>
    <w:rsid w:val="007340A6"/>
    <w:rsid w:val="00734850"/>
    <w:rsid w:val="00734D69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92E"/>
    <w:rsid w:val="00754F39"/>
    <w:rsid w:val="00755822"/>
    <w:rsid w:val="00757CAC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851F0"/>
    <w:rsid w:val="007870A3"/>
    <w:rsid w:val="0079102B"/>
    <w:rsid w:val="00791E13"/>
    <w:rsid w:val="007936FE"/>
    <w:rsid w:val="007942B9"/>
    <w:rsid w:val="00794A40"/>
    <w:rsid w:val="007A32B3"/>
    <w:rsid w:val="007A4343"/>
    <w:rsid w:val="007A50E4"/>
    <w:rsid w:val="007A5418"/>
    <w:rsid w:val="007A65E0"/>
    <w:rsid w:val="007A6AAA"/>
    <w:rsid w:val="007A7264"/>
    <w:rsid w:val="007B2FA7"/>
    <w:rsid w:val="007B4A68"/>
    <w:rsid w:val="007B54C4"/>
    <w:rsid w:val="007B6AA1"/>
    <w:rsid w:val="007B7431"/>
    <w:rsid w:val="007C111B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7F5FF7"/>
    <w:rsid w:val="0080038A"/>
    <w:rsid w:val="0080132E"/>
    <w:rsid w:val="008017FB"/>
    <w:rsid w:val="00804872"/>
    <w:rsid w:val="00806C3B"/>
    <w:rsid w:val="00811A87"/>
    <w:rsid w:val="008128C1"/>
    <w:rsid w:val="008136F6"/>
    <w:rsid w:val="008145FF"/>
    <w:rsid w:val="00814EB1"/>
    <w:rsid w:val="0081533B"/>
    <w:rsid w:val="00815471"/>
    <w:rsid w:val="00815B35"/>
    <w:rsid w:val="0081795D"/>
    <w:rsid w:val="0082001B"/>
    <w:rsid w:val="0082043E"/>
    <w:rsid w:val="0082059D"/>
    <w:rsid w:val="00822EA5"/>
    <w:rsid w:val="0082429F"/>
    <w:rsid w:val="00825F85"/>
    <w:rsid w:val="008272D2"/>
    <w:rsid w:val="00830FC7"/>
    <w:rsid w:val="0083195F"/>
    <w:rsid w:val="008359F8"/>
    <w:rsid w:val="008372FB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40F"/>
    <w:rsid w:val="00860928"/>
    <w:rsid w:val="008619F4"/>
    <w:rsid w:val="00861BCF"/>
    <w:rsid w:val="008660CC"/>
    <w:rsid w:val="0087088D"/>
    <w:rsid w:val="008712D2"/>
    <w:rsid w:val="00871F15"/>
    <w:rsid w:val="00876E63"/>
    <w:rsid w:val="008775B0"/>
    <w:rsid w:val="008833B9"/>
    <w:rsid w:val="008849F7"/>
    <w:rsid w:val="00885709"/>
    <w:rsid w:val="0088754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B78CE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1F01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3B7F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310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40A7"/>
    <w:rsid w:val="00A472A0"/>
    <w:rsid w:val="00A50146"/>
    <w:rsid w:val="00A50B2A"/>
    <w:rsid w:val="00A50B6A"/>
    <w:rsid w:val="00A517AA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9D0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095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3B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4E4F"/>
    <w:rsid w:val="00B16944"/>
    <w:rsid w:val="00B17846"/>
    <w:rsid w:val="00B20CE2"/>
    <w:rsid w:val="00B2245E"/>
    <w:rsid w:val="00B22B68"/>
    <w:rsid w:val="00B300A1"/>
    <w:rsid w:val="00B314CC"/>
    <w:rsid w:val="00B32450"/>
    <w:rsid w:val="00B33D34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1041"/>
    <w:rsid w:val="00B83B72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6D2"/>
    <w:rsid w:val="00BB0B17"/>
    <w:rsid w:val="00BB1042"/>
    <w:rsid w:val="00BB15F3"/>
    <w:rsid w:val="00BB24E2"/>
    <w:rsid w:val="00BB4C83"/>
    <w:rsid w:val="00BB5500"/>
    <w:rsid w:val="00BB661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0197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2D41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0B26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1BAE"/>
    <w:rsid w:val="00C853A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8AE"/>
    <w:rsid w:val="00CA3A5E"/>
    <w:rsid w:val="00CA6CA1"/>
    <w:rsid w:val="00CA7012"/>
    <w:rsid w:val="00CA7AD8"/>
    <w:rsid w:val="00CB0169"/>
    <w:rsid w:val="00CB0AFD"/>
    <w:rsid w:val="00CB0EC2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65E5"/>
    <w:rsid w:val="00CD134D"/>
    <w:rsid w:val="00CD1AC3"/>
    <w:rsid w:val="00CD2B45"/>
    <w:rsid w:val="00CD37D6"/>
    <w:rsid w:val="00CD3C32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652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4793"/>
    <w:rsid w:val="00D45704"/>
    <w:rsid w:val="00D47104"/>
    <w:rsid w:val="00D4795C"/>
    <w:rsid w:val="00D50794"/>
    <w:rsid w:val="00D51925"/>
    <w:rsid w:val="00D5201B"/>
    <w:rsid w:val="00D526D1"/>
    <w:rsid w:val="00D52869"/>
    <w:rsid w:val="00D53E62"/>
    <w:rsid w:val="00D5418C"/>
    <w:rsid w:val="00D559AB"/>
    <w:rsid w:val="00D61A59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77750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79C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F20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DF602A"/>
    <w:rsid w:val="00E00494"/>
    <w:rsid w:val="00E026B0"/>
    <w:rsid w:val="00E02D6A"/>
    <w:rsid w:val="00E11AEE"/>
    <w:rsid w:val="00E124AB"/>
    <w:rsid w:val="00E129A5"/>
    <w:rsid w:val="00E135C1"/>
    <w:rsid w:val="00E1364B"/>
    <w:rsid w:val="00E1561D"/>
    <w:rsid w:val="00E15628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2C7F"/>
    <w:rsid w:val="00E54D88"/>
    <w:rsid w:val="00E54EDA"/>
    <w:rsid w:val="00E57187"/>
    <w:rsid w:val="00E572E6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1DF3"/>
    <w:rsid w:val="00EA2909"/>
    <w:rsid w:val="00EA42AC"/>
    <w:rsid w:val="00EA6680"/>
    <w:rsid w:val="00EA77A7"/>
    <w:rsid w:val="00EB1132"/>
    <w:rsid w:val="00EB230B"/>
    <w:rsid w:val="00EB4442"/>
    <w:rsid w:val="00EB4B88"/>
    <w:rsid w:val="00EB57CF"/>
    <w:rsid w:val="00EB5918"/>
    <w:rsid w:val="00EB5BA4"/>
    <w:rsid w:val="00EC209E"/>
    <w:rsid w:val="00EC34DC"/>
    <w:rsid w:val="00EC5D73"/>
    <w:rsid w:val="00EC67AA"/>
    <w:rsid w:val="00ED054E"/>
    <w:rsid w:val="00ED153C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742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3821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67938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7F1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727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1D48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reference" w:uiPriority="99"/>
    <w:lsdException w:name="endnote text" w:locked="1"/>
    <w:lsdException w:name="List Bullet" w:qFormat="1"/>
    <w:lsdException w:name="Title" w:locked="1" w:qFormat="1"/>
    <w:lsdException w:name="Default Paragraph Font" w:locked="1"/>
    <w:lsdException w:name="Body Text" w:locked="1" w:uiPriority="99" w:qFormat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0"/>
    <w:next w:val="a0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0"/>
    <w:next w:val="a0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0"/>
    <w:next w:val="a0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0"/>
    <w:next w:val="a0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B5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uiPriority w:val="9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1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84B04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FB572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en-US"/>
    </w:rPr>
  </w:style>
  <w:style w:type="paragraph" w:styleId="a4">
    <w:name w:val="Document Map"/>
    <w:basedOn w:val="a0"/>
    <w:link w:val="a5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D43EB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qFormat/>
    <w:rsid w:val="009531A8"/>
    <w:pPr>
      <w:ind w:left="720"/>
    </w:pPr>
  </w:style>
  <w:style w:type="character" w:customStyle="1" w:styleId="40">
    <w:name w:val="Заголовок 4 Знак"/>
    <w:aliases w:val="Tab_name Знак Знак1"/>
    <w:basedOn w:val="a1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0"/>
    <w:link w:val="a7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CE5A1B"/>
    <w:rPr>
      <w:rFonts w:cs="Times New Roman"/>
    </w:rPr>
  </w:style>
  <w:style w:type="paragraph" w:styleId="a8">
    <w:name w:val="footer"/>
    <w:basedOn w:val="a0"/>
    <w:link w:val="a9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CE5A1B"/>
    <w:rPr>
      <w:rFonts w:cs="Times New Roman"/>
    </w:rPr>
  </w:style>
  <w:style w:type="character" w:styleId="aa">
    <w:name w:val="Hyperlink"/>
    <w:basedOn w:val="a1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1"/>
    <w:uiPriority w:val="99"/>
    <w:rsid w:val="009F3104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9F310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F3104"/>
    <w:rPr>
      <w:b/>
      <w:bCs/>
    </w:rPr>
  </w:style>
  <w:style w:type="paragraph" w:styleId="af0">
    <w:name w:val="Balloon Text"/>
    <w:basedOn w:val="a0"/>
    <w:link w:val="af1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F3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1"/>
    <w:rsid w:val="00E37AB7"/>
    <w:rPr>
      <w:rFonts w:cs="Times New Roman"/>
    </w:rPr>
  </w:style>
  <w:style w:type="paragraph" w:styleId="af3">
    <w:name w:val="endnote text"/>
    <w:basedOn w:val="a0"/>
    <w:link w:val="af4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qFormat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, Знак Знак22,Знак Знак22"/>
    <w:basedOn w:val="a0"/>
    <w:uiPriority w:val="34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0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6">
    <w:name w:val="Body Text"/>
    <w:aliases w:val="Основной текст Знак Знак Знак Знак,Знак Знак Знак,Таблица TEXT,Body single,bt,Body Text Char"/>
    <w:basedOn w:val="a0"/>
    <w:link w:val="af7"/>
    <w:uiPriority w:val="99"/>
    <w:qFormat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1"/>
    <w:link w:val="af6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8">
    <w:name w:val="caption"/>
    <w:aliases w:val="Таблица"/>
    <w:basedOn w:val="a0"/>
    <w:next w:val="a0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qFormat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0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9">
    <w:name w:val="Заголовок статьи"/>
    <w:basedOn w:val="a0"/>
    <w:next w:val="a0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a">
    <w:name w:val="List Paragraph"/>
    <w:basedOn w:val="a0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b">
    <w:name w:val="Table Grid"/>
    <w:basedOn w:val="a2"/>
    <w:uiPriority w:val="59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1"/>
    <w:rsid w:val="00E96FE7"/>
    <w:rPr>
      <w:sz w:val="24"/>
      <w:szCs w:val="24"/>
    </w:rPr>
  </w:style>
  <w:style w:type="paragraph" w:styleId="afc">
    <w:name w:val="Subtitle"/>
    <w:basedOn w:val="a0"/>
    <w:link w:val="afd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d">
    <w:name w:val="Подзаголовок Знак"/>
    <w:basedOn w:val="a1"/>
    <w:link w:val="afc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qFormat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rsid w:val="00480670"/>
    <w:rPr>
      <w:rFonts w:eastAsia="Times New Roman"/>
    </w:rPr>
  </w:style>
  <w:style w:type="character" w:styleId="aff0">
    <w:name w:val="footnote reference"/>
    <w:basedOn w:val="a1"/>
    <w:rsid w:val="00480670"/>
    <w:rPr>
      <w:vertAlign w:val="superscript"/>
    </w:rPr>
  </w:style>
  <w:style w:type="paragraph" w:styleId="aff1">
    <w:name w:val="Body Text Indent"/>
    <w:basedOn w:val="a0"/>
    <w:link w:val="aff2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0"/>
    <w:rsid w:val="00D1419D"/>
    <w:pPr>
      <w:ind w:left="720"/>
    </w:pPr>
  </w:style>
  <w:style w:type="paragraph" w:customStyle="1" w:styleId="aff3">
    <w:name w:val="Основной"/>
    <w:basedOn w:val="a0"/>
    <w:link w:val="aff4"/>
    <w:qFormat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4">
    <w:name w:val="Основной Знак"/>
    <w:link w:val="aff3"/>
    <w:rsid w:val="00121445"/>
    <w:rPr>
      <w:rFonts w:eastAsia="Times New Roman"/>
      <w:sz w:val="28"/>
      <w:szCs w:val="28"/>
      <w:lang w:eastAsia="en-US"/>
    </w:rPr>
  </w:style>
  <w:style w:type="character" w:styleId="aff5">
    <w:name w:val="Emphasis"/>
    <w:basedOn w:val="a1"/>
    <w:qFormat/>
    <w:locked/>
    <w:rsid w:val="00AC7439"/>
    <w:rPr>
      <w:i/>
      <w:iCs/>
    </w:rPr>
  </w:style>
  <w:style w:type="paragraph" w:customStyle="1" w:styleId="22">
    <w:name w:val="Абзац списка2"/>
    <w:basedOn w:val="a0"/>
    <w:rsid w:val="0007515A"/>
    <w:pPr>
      <w:ind w:left="720"/>
    </w:pPr>
  </w:style>
  <w:style w:type="table" w:customStyle="1" w:styleId="60">
    <w:name w:val="Сетка таблицы6"/>
    <w:basedOn w:val="a2"/>
    <w:rsid w:val="00EC20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aliases w:val="Маркированный список Знак Знак,Маркированный Знак Знак"/>
    <w:basedOn w:val="a0"/>
    <w:link w:val="aff6"/>
    <w:autoRedefine/>
    <w:unhideWhenUsed/>
    <w:qFormat/>
    <w:rsid w:val="00FB5727"/>
    <w:pPr>
      <w:widowControl w:val="0"/>
      <w:numPr>
        <w:numId w:val="26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Theme="minorHAnsi" w:hAnsiTheme="minorHAnsi"/>
      <w:kern w:val="0"/>
      <w:sz w:val="26"/>
      <w:szCs w:val="26"/>
    </w:rPr>
  </w:style>
  <w:style w:type="character" w:customStyle="1" w:styleId="aff6">
    <w:name w:val="Маркированный список Знак"/>
    <w:aliases w:val="Маркированный список Знак Знак Знак,Маркированный Знак Знак Знак"/>
    <w:link w:val="a"/>
    <w:locked/>
    <w:rsid w:val="00FB5727"/>
    <w:rPr>
      <w:rFonts w:asciiTheme="minorHAnsi" w:eastAsiaTheme="minorHAnsi" w:hAnsiTheme="minorHAnsi"/>
      <w:sz w:val="26"/>
      <w:szCs w:val="26"/>
      <w:lang w:eastAsia="en-US"/>
    </w:rPr>
  </w:style>
  <w:style w:type="paragraph" w:styleId="aff7">
    <w:name w:val="Title"/>
    <w:basedOn w:val="a0"/>
    <w:next w:val="a0"/>
    <w:link w:val="aff8"/>
    <w:qFormat/>
    <w:locked/>
    <w:rsid w:val="00FB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B57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5">
    <w:name w:val="Обычный1"/>
    <w:qFormat/>
    <w:rsid w:val="00FB5727"/>
    <w:rPr>
      <w:rFonts w:eastAsia="Times New Roman"/>
    </w:rPr>
  </w:style>
  <w:style w:type="paragraph" w:customStyle="1" w:styleId="16">
    <w:name w:val="Основной текст с отступом1"/>
    <w:aliases w:val="Основной текст 1,Нумерованный список !!,Надин стиль,Body Text Indent"/>
    <w:basedOn w:val="a0"/>
    <w:link w:val="BodyTextIndent"/>
    <w:qFormat/>
    <w:rsid w:val="00FB5727"/>
    <w:pPr>
      <w:spacing w:after="120" w:line="240" w:lineRule="auto"/>
      <w:ind w:firstLine="709"/>
      <w:jc w:val="both"/>
    </w:pPr>
    <w:rPr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1"/>
    <w:link w:val="16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Style5">
    <w:name w:val="Style5"/>
    <w:basedOn w:val="a0"/>
    <w:qFormat/>
    <w:rsid w:val="00FB572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paragraph" w:customStyle="1" w:styleId="320">
    <w:name w:val="Основной текст с отступом 32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Preformat">
    <w:name w:val="Preformat"/>
    <w:qFormat/>
    <w:rsid w:val="00FB5727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qFormat/>
    <w:rsid w:val="00FB5727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0"/>
    <w:qFormat/>
    <w:rsid w:val="00FB572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rsid w:val="00FB5727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9">
    <w:name w:val="А_текст"/>
    <w:link w:val="affa"/>
    <w:autoRedefine/>
    <w:qFormat/>
    <w:rsid w:val="00FB5727"/>
    <w:pPr>
      <w:spacing w:line="360" w:lineRule="auto"/>
      <w:ind w:firstLine="851"/>
      <w:jc w:val="both"/>
    </w:pPr>
    <w:rPr>
      <w:rFonts w:eastAsia="Times New Roman"/>
      <w:sz w:val="24"/>
      <w:szCs w:val="24"/>
      <w:lang w:eastAsia="en-US"/>
    </w:rPr>
  </w:style>
  <w:style w:type="character" w:customStyle="1" w:styleId="affa">
    <w:name w:val="А_текст Знак"/>
    <w:basedOn w:val="a1"/>
    <w:link w:val="aff9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qFormat/>
    <w:rsid w:val="00FB5727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b">
    <w:name w:val="БДО Основной текст"/>
    <w:basedOn w:val="af6"/>
    <w:qFormat/>
    <w:rsid w:val="00FB5727"/>
    <w:pPr>
      <w:suppressAutoHyphens/>
      <w:jc w:val="both"/>
    </w:pPr>
    <w:rPr>
      <w:rFonts w:ascii="Garamond" w:eastAsia="Times New Roman" w:hAnsi="Garamond"/>
      <w:snapToGrid w:val="0"/>
      <w:kern w:val="2"/>
      <w:lang w:eastAsia="ar-SA"/>
    </w:rPr>
  </w:style>
  <w:style w:type="paragraph" w:customStyle="1" w:styleId="43">
    <w:name w:val="Стиль4 Знак"/>
    <w:basedOn w:val="aff1"/>
    <w:link w:val="44"/>
    <w:qFormat/>
    <w:rsid w:val="00FB572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character" w:customStyle="1" w:styleId="44">
    <w:name w:val="Стиль4 Знак Знак"/>
    <w:basedOn w:val="a1"/>
    <w:link w:val="43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100">
    <w:name w:val="Стиль 10 пт По центру"/>
    <w:basedOn w:val="a0"/>
    <w:qFormat/>
    <w:rsid w:val="00FB5727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rsid w:val="00FB5727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rsid w:val="00FB57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rsid w:val="00FB57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33">
    <w:name w:val="Основной текст3"/>
    <w:basedOn w:val="a0"/>
    <w:link w:val="affc"/>
    <w:qFormat/>
    <w:rsid w:val="00FB5727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2"/>
      <w:szCs w:val="22"/>
    </w:rPr>
  </w:style>
  <w:style w:type="character" w:customStyle="1" w:styleId="affc">
    <w:name w:val="Основной текст_"/>
    <w:basedOn w:val="a1"/>
    <w:link w:val="33"/>
    <w:locked/>
    <w:rsid w:val="00FB5727"/>
    <w:rPr>
      <w:rFonts w:eastAsia="Times New Roman"/>
      <w:spacing w:val="4"/>
      <w:sz w:val="22"/>
      <w:szCs w:val="22"/>
      <w:shd w:val="clear" w:color="auto" w:fill="FFFFFF"/>
      <w:lang w:eastAsia="en-US"/>
    </w:rPr>
  </w:style>
  <w:style w:type="paragraph" w:customStyle="1" w:styleId="34">
    <w:name w:val="Основной текст (3)"/>
    <w:basedOn w:val="a0"/>
    <w:link w:val="35"/>
    <w:qFormat/>
    <w:rsid w:val="00FB5727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1"/>
    <w:link w:val="34"/>
    <w:locked/>
    <w:rsid w:val="00FB5727"/>
    <w:rPr>
      <w:rFonts w:eastAsia="Times New Roman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52">
    <w:name w:val="Основной текст (5)"/>
    <w:basedOn w:val="a0"/>
    <w:link w:val="53"/>
    <w:qFormat/>
    <w:rsid w:val="00FB5727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</w:rPr>
  </w:style>
  <w:style w:type="character" w:customStyle="1" w:styleId="53">
    <w:name w:val="Основной текст (5)_"/>
    <w:basedOn w:val="a1"/>
    <w:link w:val="52"/>
    <w:locked/>
    <w:rsid w:val="00FB5727"/>
    <w:rPr>
      <w:rFonts w:eastAsia="Times New Roman"/>
      <w:b/>
      <w:bCs/>
      <w:spacing w:val="-4"/>
      <w:sz w:val="25"/>
      <w:szCs w:val="25"/>
      <w:shd w:val="clear" w:color="auto" w:fill="FFFFFF"/>
      <w:lang w:eastAsia="en-US"/>
    </w:rPr>
  </w:style>
  <w:style w:type="paragraph" w:customStyle="1" w:styleId="17">
    <w:name w:val="Заголовок №1"/>
    <w:basedOn w:val="a0"/>
    <w:link w:val="18"/>
    <w:qFormat/>
    <w:rsid w:val="00FB57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8">
    <w:name w:val="Заголовок №1_"/>
    <w:basedOn w:val="a1"/>
    <w:link w:val="17"/>
    <w:locked/>
    <w:rsid w:val="00FB5727"/>
    <w:rPr>
      <w:rFonts w:ascii="Tahoma" w:eastAsia="Tahoma" w:hAnsi="Tahoma" w:cs="Tahoma"/>
      <w:b/>
      <w:bCs/>
      <w:spacing w:val="52"/>
      <w:sz w:val="28"/>
      <w:szCs w:val="28"/>
      <w:shd w:val="clear" w:color="auto" w:fill="FFFFFF"/>
      <w:lang w:eastAsia="en-US"/>
    </w:rPr>
  </w:style>
  <w:style w:type="paragraph" w:customStyle="1" w:styleId="61">
    <w:name w:val="Основной текст (6)"/>
    <w:basedOn w:val="a0"/>
    <w:link w:val="62"/>
    <w:qFormat/>
    <w:rsid w:val="00FB5727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2"/>
      <w:szCs w:val="22"/>
    </w:rPr>
  </w:style>
  <w:style w:type="character" w:customStyle="1" w:styleId="62">
    <w:name w:val="Основной текст (6)_"/>
    <w:basedOn w:val="a1"/>
    <w:link w:val="61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45">
    <w:name w:val="Заголовок №4"/>
    <w:basedOn w:val="a0"/>
    <w:link w:val="46"/>
    <w:qFormat/>
    <w:rsid w:val="00FB5727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2"/>
      <w:szCs w:val="22"/>
    </w:rPr>
  </w:style>
  <w:style w:type="character" w:customStyle="1" w:styleId="46">
    <w:name w:val="Заголовок №4_"/>
    <w:basedOn w:val="a1"/>
    <w:link w:val="45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FB5727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bodytext">
    <w:name w:val="bodytext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rsid w:val="00FB5727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1">
    <w:name w:val="xl111"/>
    <w:basedOn w:val="a0"/>
    <w:qFormat/>
    <w:rsid w:val="00FB5727"/>
    <w:pP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rsid w:val="00FB57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affd">
    <w:name w:val="Знак"/>
    <w:basedOn w:val="a0"/>
    <w:qFormat/>
    <w:rsid w:val="00FB5727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paragraph" w:customStyle="1" w:styleId="affe">
    <w:name w:val="Текстовка"/>
    <w:qFormat/>
    <w:rsid w:val="00FB5727"/>
    <w:pPr>
      <w:suppressAutoHyphens/>
      <w:ind w:firstLine="851"/>
      <w:jc w:val="both"/>
    </w:pPr>
    <w:rPr>
      <w:rFonts w:eastAsia="Arial"/>
      <w:kern w:val="2"/>
      <w:sz w:val="28"/>
      <w:lang w:eastAsia="ar-SA"/>
    </w:rPr>
  </w:style>
  <w:style w:type="paragraph" w:customStyle="1" w:styleId="afff">
    <w:name w:val="Абзац"/>
    <w:basedOn w:val="a0"/>
    <w:qFormat/>
    <w:rsid w:val="00FB5727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paragraph" w:customStyle="1" w:styleId="23">
    <w:name w:val="Обычный2"/>
    <w:qFormat/>
    <w:rsid w:val="00FB5727"/>
    <w:pPr>
      <w:snapToGrid w:val="0"/>
      <w:spacing w:line="300" w:lineRule="auto"/>
      <w:ind w:left="1000"/>
      <w:jc w:val="right"/>
    </w:pPr>
    <w:rPr>
      <w:rFonts w:eastAsia="Times New Roman"/>
      <w:sz w:val="24"/>
    </w:rPr>
  </w:style>
  <w:style w:type="paragraph" w:customStyle="1" w:styleId="info">
    <w:name w:val="info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1">
    <w:name w:val="Основной текст 21"/>
    <w:basedOn w:val="a0"/>
    <w:qFormat/>
    <w:rsid w:val="00FB572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7">
    <w:name w:val="Красная строка4"/>
    <w:basedOn w:val="af6"/>
    <w:qFormat/>
    <w:rsid w:val="00FB5727"/>
    <w:pPr>
      <w:suppressAutoHyphens/>
      <w:ind w:firstLine="210"/>
      <w:jc w:val="left"/>
    </w:pPr>
    <w:rPr>
      <w:rFonts w:eastAsia="Times New Roman"/>
      <w:snapToGrid w:val="0"/>
      <w:lang w:eastAsia="ar-SA"/>
    </w:rPr>
  </w:style>
  <w:style w:type="character" w:customStyle="1" w:styleId="111">
    <w:name w:val="Заголовок 1 Знак1"/>
    <w:aliases w:val="Т3 Знак1"/>
    <w:basedOn w:val="a1"/>
    <w:rsid w:val="00FB57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0"/>
    <w:link w:val="HTML1"/>
    <w:uiPriority w:val="99"/>
    <w:unhideWhenUsed/>
    <w:rsid w:val="00F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FB5727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B5727"/>
    <w:rPr>
      <w:rFonts w:ascii="Consolas" w:eastAsia="Times New Roman" w:hAnsi="Consolas"/>
      <w:kern w:val="2"/>
      <w:lang w:eastAsia="en-US"/>
    </w:rPr>
  </w:style>
  <w:style w:type="character" w:customStyle="1" w:styleId="afff0">
    <w:name w:val="Красная строка Знак"/>
    <w:basedOn w:val="af7"/>
    <w:link w:val="afff1"/>
    <w:locked/>
    <w:rsid w:val="00FB5727"/>
    <w:rPr>
      <w:b/>
      <w:snapToGrid w:val="0"/>
      <w:sz w:val="28"/>
    </w:rPr>
  </w:style>
  <w:style w:type="paragraph" w:styleId="afff1">
    <w:name w:val="Body Text First Indent"/>
    <w:basedOn w:val="af6"/>
    <w:link w:val="afff0"/>
    <w:unhideWhenUsed/>
    <w:rsid w:val="00FB5727"/>
    <w:pPr>
      <w:spacing w:after="200" w:line="276" w:lineRule="auto"/>
      <w:ind w:firstLine="36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9">
    <w:name w:val="Красная строка Знак1"/>
    <w:basedOn w:val="af7"/>
    <w:link w:val="afff1"/>
    <w:uiPriority w:val="99"/>
    <w:rsid w:val="00FB5727"/>
    <w:rPr>
      <w:kern w:val="2"/>
      <w:sz w:val="24"/>
      <w:szCs w:val="24"/>
      <w:lang w:eastAsia="en-US"/>
    </w:rPr>
  </w:style>
  <w:style w:type="character" w:customStyle="1" w:styleId="24">
    <w:name w:val="Основной текст 2 Знак"/>
    <w:basedOn w:val="a1"/>
    <w:link w:val="25"/>
    <w:locked/>
    <w:rsid w:val="00FB5727"/>
    <w:rPr>
      <w:rFonts w:eastAsia="Times New Roman"/>
    </w:rPr>
  </w:style>
  <w:style w:type="paragraph" w:styleId="25">
    <w:name w:val="Body Text 2"/>
    <w:basedOn w:val="a0"/>
    <w:link w:val="24"/>
    <w:unhideWhenUsed/>
    <w:rsid w:val="00FB5727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2">
    <w:name w:val="Основной текст 2 Знак1"/>
    <w:basedOn w:val="a1"/>
    <w:link w:val="25"/>
    <w:uiPriority w:val="99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7"/>
    <w:locked/>
    <w:rsid w:val="00FB5727"/>
    <w:rPr>
      <w:rFonts w:eastAsia="Times New Roman"/>
      <w:sz w:val="24"/>
      <w:szCs w:val="24"/>
    </w:rPr>
  </w:style>
  <w:style w:type="paragraph" w:styleId="27">
    <w:name w:val="Body Text Indent 2"/>
    <w:basedOn w:val="a0"/>
    <w:link w:val="26"/>
    <w:unhideWhenUsed/>
    <w:rsid w:val="00FB5727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13">
    <w:name w:val="Основной текст с отступом 2 Знак1"/>
    <w:basedOn w:val="a1"/>
    <w:link w:val="27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7"/>
    <w:locked/>
    <w:rsid w:val="00FB5727"/>
    <w:rPr>
      <w:kern w:val="2"/>
      <w:sz w:val="16"/>
      <w:szCs w:val="16"/>
    </w:rPr>
  </w:style>
  <w:style w:type="paragraph" w:styleId="37">
    <w:name w:val="Body Text Indent 3"/>
    <w:basedOn w:val="a0"/>
    <w:link w:val="36"/>
    <w:unhideWhenUsed/>
    <w:rsid w:val="00FB5727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7"/>
    <w:rsid w:val="00FB5727"/>
    <w:rPr>
      <w:rFonts w:eastAsia="Times New Roman"/>
      <w:kern w:val="2"/>
      <w:sz w:val="16"/>
      <w:szCs w:val="16"/>
      <w:lang w:eastAsia="en-US"/>
    </w:rPr>
  </w:style>
  <w:style w:type="character" w:customStyle="1" w:styleId="afff2">
    <w:name w:val="Текст Знак"/>
    <w:basedOn w:val="a1"/>
    <w:link w:val="afff3"/>
    <w:locked/>
    <w:rsid w:val="00FB5727"/>
    <w:rPr>
      <w:rFonts w:ascii="Courier New" w:eastAsia="Times New Roman" w:hAnsi="Courier New" w:cs="Courier New"/>
    </w:rPr>
  </w:style>
  <w:style w:type="paragraph" w:styleId="afff3">
    <w:name w:val="Plain Text"/>
    <w:basedOn w:val="a0"/>
    <w:link w:val="afff2"/>
    <w:unhideWhenUsed/>
    <w:rsid w:val="00FB5727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a">
    <w:name w:val="Текст Знак1"/>
    <w:basedOn w:val="a1"/>
    <w:link w:val="afff3"/>
    <w:uiPriority w:val="99"/>
    <w:rsid w:val="00FB5727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1b">
    <w:name w:val="Нижний колонтитул Знак1"/>
    <w:basedOn w:val="a1"/>
    <w:uiPriority w:val="99"/>
    <w:semiHidden/>
    <w:rsid w:val="00FB5727"/>
    <w:rPr>
      <w:rFonts w:ascii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B5727"/>
  </w:style>
  <w:style w:type="character" w:customStyle="1" w:styleId="FontStyle25">
    <w:name w:val="Font Style25"/>
    <w:basedOn w:val="a1"/>
    <w:rsid w:val="00FB5727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1"/>
    <w:rsid w:val="00FB572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spelle">
    <w:name w:val="spelle"/>
    <w:basedOn w:val="a1"/>
    <w:rsid w:val="00FB5727"/>
  </w:style>
  <w:style w:type="character" w:customStyle="1" w:styleId="mw-headline">
    <w:name w:val="mw-headline"/>
    <w:basedOn w:val="a1"/>
    <w:rsid w:val="00FB5727"/>
  </w:style>
  <w:style w:type="character" w:customStyle="1" w:styleId="mw-editsection">
    <w:name w:val="mw-editsection"/>
    <w:basedOn w:val="a1"/>
    <w:rsid w:val="00FB5727"/>
  </w:style>
  <w:style w:type="character" w:customStyle="1" w:styleId="fontstyle76">
    <w:name w:val="fontstyle76"/>
    <w:basedOn w:val="a1"/>
    <w:rsid w:val="00FB5727"/>
  </w:style>
  <w:style w:type="character" w:customStyle="1" w:styleId="telefon1">
    <w:name w:val="telefon1"/>
    <w:basedOn w:val="a1"/>
    <w:rsid w:val="00FB5727"/>
    <w:rPr>
      <w:color w:val="000000"/>
      <w:sz w:val="26"/>
      <w:szCs w:val="26"/>
    </w:rPr>
  </w:style>
  <w:style w:type="character" w:customStyle="1" w:styleId="1d">
    <w:name w:val="Название Знак1"/>
    <w:basedOn w:val="a1"/>
    <w:rsid w:val="00FB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1"/>
    <w:rsid w:val="00FB5727"/>
  </w:style>
  <w:style w:type="character" w:customStyle="1" w:styleId="b-timetabletime">
    <w:name w:val="b-timetable__time"/>
    <w:basedOn w:val="a1"/>
    <w:rsid w:val="00FB5727"/>
  </w:style>
  <w:style w:type="character" w:customStyle="1" w:styleId="28">
    <w:name w:val="Основной текст2"/>
    <w:basedOn w:val="affc"/>
    <w:rsid w:val="00FB5727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1"/>
    <w:rsid w:val="00FB5727"/>
  </w:style>
  <w:style w:type="character" w:customStyle="1" w:styleId="mw-editsection-divider">
    <w:name w:val="mw-editsection-divider"/>
    <w:basedOn w:val="a1"/>
    <w:rsid w:val="00FB5727"/>
  </w:style>
  <w:style w:type="character" w:customStyle="1" w:styleId="company-bold">
    <w:name w:val="company-bold"/>
    <w:basedOn w:val="a1"/>
    <w:rsid w:val="00FB5727"/>
  </w:style>
  <w:style w:type="character" w:customStyle="1" w:styleId="small-arrow">
    <w:name w:val="small-arrow"/>
    <w:basedOn w:val="a1"/>
    <w:rsid w:val="00FB5727"/>
  </w:style>
  <w:style w:type="character" w:customStyle="1" w:styleId="FontStyle49">
    <w:name w:val="Font Style49"/>
    <w:basedOn w:val="a1"/>
    <w:rsid w:val="00FB5727"/>
    <w:rPr>
      <w:rFonts w:ascii="Times New Roman" w:hAnsi="Times New Roman" w:cs="Times New Roman" w:hint="default"/>
      <w:b/>
      <w:bCs/>
      <w:sz w:val="12"/>
      <w:szCs w:val="12"/>
    </w:rPr>
  </w:style>
  <w:style w:type="character" w:styleId="afff4">
    <w:name w:val="FollowedHyperlink"/>
    <w:basedOn w:val="a1"/>
    <w:uiPriority w:val="99"/>
    <w:unhideWhenUsed/>
    <w:rsid w:val="00FB5727"/>
    <w:rPr>
      <w:color w:val="800080"/>
      <w:u w:val="single"/>
    </w:rPr>
  </w:style>
  <w:style w:type="paragraph" w:customStyle="1" w:styleId="xl65">
    <w:name w:val="xl65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8">
    <w:name w:val="xl68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E572E6"/>
    <w:rPr>
      <w:rFonts w:ascii="Times New Roman" w:hAnsi="Times New Roman" w:cs="Times New Roman"/>
      <w:kern w:val="2"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locked/>
    <w:rsid w:val="00E572E6"/>
    <w:rPr>
      <w:rFonts w:ascii="Tahoma" w:hAnsi="Tahoma" w:cs="Tahoma"/>
      <w:kern w:val="2"/>
      <w:sz w:val="16"/>
      <w:szCs w:val="16"/>
    </w:rPr>
  </w:style>
  <w:style w:type="character" w:customStyle="1" w:styleId="1f0">
    <w:name w:val="Схема документа Знак1"/>
    <w:basedOn w:val="a1"/>
    <w:uiPriority w:val="99"/>
    <w:semiHidden/>
    <w:rsid w:val="00E572E6"/>
    <w:rPr>
      <w:rFonts w:ascii="Tahoma" w:hAnsi="Tahoma" w:cs="Tahoma"/>
      <w:kern w:val="2"/>
      <w:sz w:val="16"/>
      <w:szCs w:val="16"/>
    </w:rPr>
  </w:style>
  <w:style w:type="character" w:customStyle="1" w:styleId="1f1">
    <w:name w:val="Верхний колонтитул Знак1"/>
    <w:basedOn w:val="a1"/>
    <w:semiHidden/>
    <w:rsid w:val="00E572E6"/>
    <w:rPr>
      <w:rFonts w:ascii="Times New Roman" w:hAnsi="Times New Roman" w:cs="Times New Roman"/>
      <w:kern w:val="2"/>
      <w:sz w:val="24"/>
      <w:szCs w:val="24"/>
    </w:rPr>
  </w:style>
  <w:style w:type="character" w:customStyle="1" w:styleId="1f2">
    <w:name w:val="Тема примечания Знак1"/>
    <w:basedOn w:val="1e"/>
    <w:uiPriority w:val="99"/>
    <w:semiHidden/>
    <w:rsid w:val="00E572E6"/>
    <w:rPr>
      <w:b/>
      <w:bCs/>
    </w:rPr>
  </w:style>
  <w:style w:type="table" w:customStyle="1" w:styleId="48">
    <w:name w:val="Сетка таблицы4"/>
    <w:basedOn w:val="a2"/>
    <w:uiPriority w:val="59"/>
    <w:rsid w:val="00E572E6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E572E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endnote reference"/>
    <w:basedOn w:val="a1"/>
    <w:uiPriority w:val="99"/>
    <w:unhideWhenUsed/>
    <w:rsid w:val="007870A3"/>
    <w:rPr>
      <w:vertAlign w:val="superscript"/>
    </w:rPr>
  </w:style>
  <w:style w:type="paragraph" w:customStyle="1" w:styleId="220">
    <w:name w:val="Основной текст 22"/>
    <w:basedOn w:val="a0"/>
    <w:rsid w:val="00C81BAE"/>
    <w:pPr>
      <w:suppressAutoHyphens/>
      <w:spacing w:after="0" w:line="240" w:lineRule="auto"/>
    </w:pPr>
    <w:rPr>
      <w:b/>
      <w:bCs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ru.wikipedia.org/wiki/%D0%9A%D0%B0%D0%B2%D0%BA%D0%B0%D0%B7_(%D0%B0%D0%B2%D1%82%D0%BE%D0%B4%D0%BE%D1%80%D0%BE%D0%B3%D0%B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A%D0%B8%D0%B7%D0%B8%D0%BB%D1%8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5E70-ABE5-47BB-925D-B5F041E2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26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40840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16</cp:revision>
  <cp:lastPrinted>2014-02-28T04:20:00Z</cp:lastPrinted>
  <dcterms:created xsi:type="dcterms:W3CDTF">2013-12-12T07:23:00Z</dcterms:created>
  <dcterms:modified xsi:type="dcterms:W3CDTF">2014-05-13T05:28:00Z</dcterms:modified>
</cp:coreProperties>
</file>